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26" w:rsidRPr="00A8542A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41835" w:rsidRPr="00A8542A" w:rsidRDefault="00241835" w:rsidP="003848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93CAC" w:rsidRPr="00A8542A" w:rsidRDefault="00E0534E" w:rsidP="003848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AutoShape 6" o:spid="_x0000_s1026" type="#_x0000_t84" style="position:absolute;margin-left:37.05pt;margin-top:2.3pt;width:426.75pt;height:18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">
            <v:textbox style="mso-next-textbox:#AutoShape 6">
              <w:txbxContent>
                <w:p w:rsidR="007F5B46" w:rsidRPr="003A108B" w:rsidRDefault="007F5B46" w:rsidP="00E93CAC">
                  <w:pPr>
                    <w:spacing w:before="240"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3A108B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  <w:cs/>
                    </w:rPr>
                    <w:t>คู่มือการพัฒนาและส่งเสริมการปฏิบัติงาน</w:t>
                  </w:r>
                </w:p>
                <w:p w:rsidR="007F5B46" w:rsidRPr="003A108B" w:rsidRDefault="007F5B46" w:rsidP="00E93C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3A108B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  <w:cs/>
                    </w:rPr>
                    <w:t>เพื่อป้องกันผลประโยชน์ทับซ้อน</w:t>
                  </w:r>
                </w:p>
                <w:p w:rsidR="007F5B46" w:rsidRPr="003A108B" w:rsidRDefault="007F5B46" w:rsidP="00E93C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3A108B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  <w:cs/>
                    </w:rPr>
                    <w:t>ประจำปีงบประมาณ พ.ศ.๒๕</w:t>
                  </w:r>
                  <w:r w:rsidR="00B7183B">
                    <w:rPr>
                      <w:rFonts w:ascii="TH SarabunPSK" w:hAnsi="TH SarabunPSK" w:cs="TH SarabunPSK" w:hint="cs"/>
                      <w:b/>
                      <w:bCs/>
                      <w:sz w:val="60"/>
                      <w:szCs w:val="60"/>
                      <w:cs/>
                    </w:rPr>
                    <w:t>๖๒</w:t>
                  </w:r>
                </w:p>
                <w:p w:rsidR="007F5B46" w:rsidRDefault="007F5B46" w:rsidP="00E93CA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</w:p>
                <w:p w:rsidR="007F5B46" w:rsidRDefault="007F5B46"/>
              </w:txbxContent>
            </v:textbox>
          </v:shape>
        </w:pict>
      </w:r>
    </w:p>
    <w:p w:rsidR="00E93CAC" w:rsidRPr="00A8542A" w:rsidRDefault="00E93CAC" w:rsidP="003848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93CAC" w:rsidRPr="00A8542A" w:rsidRDefault="00E93CAC" w:rsidP="003848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93CAC" w:rsidRPr="00A8542A" w:rsidRDefault="00E93CAC" w:rsidP="003848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93CAC" w:rsidRPr="00A8542A" w:rsidRDefault="00E93CAC" w:rsidP="003848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93CAC" w:rsidRPr="00A8542A" w:rsidRDefault="00E93CAC" w:rsidP="003848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006A26" w:rsidRPr="00A8542A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06A26" w:rsidRPr="00A8542A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sz w:val="56"/>
          <w:szCs w:val="56"/>
        </w:rPr>
      </w:pPr>
    </w:p>
    <w:p w:rsidR="00006A26" w:rsidRPr="00A8542A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sz w:val="56"/>
          <w:szCs w:val="56"/>
        </w:rPr>
      </w:pPr>
    </w:p>
    <w:p w:rsidR="00006A26" w:rsidRPr="00A8542A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06A26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A108B" w:rsidRDefault="003A108B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A108B" w:rsidRDefault="003A108B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A108B" w:rsidRDefault="003A108B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A108B" w:rsidRPr="00A8542A" w:rsidRDefault="003A108B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A108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4267200" cy="2533650"/>
            <wp:effectExtent l="19050" t="0" r="0" b="0"/>
            <wp:docPr id="4" name="Picture 1" descr="D:\Backup\JOb\งานป้องกันและบรรเทาสาธารณภัย\ขอสัญญาณไฟแดง\ภาพสำนักงานเทศบาล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Backup\JOb\งานป้องกันและบรรเทาสาธารณภัย\ขอสัญญาณไฟแดง\ภาพสำนักงาน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A26" w:rsidRPr="00A8542A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06A26" w:rsidRPr="00A8542A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06A26" w:rsidRPr="00A8542A" w:rsidRDefault="00006A26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8542A" w:rsidRDefault="00A8542A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8542A" w:rsidRPr="00A8542A" w:rsidRDefault="00A8542A" w:rsidP="00006A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0FDA" w:rsidRPr="00A8542A" w:rsidRDefault="00F10FDA" w:rsidP="009B7D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4B10" w:rsidRPr="003A108B" w:rsidRDefault="003A108B" w:rsidP="00E93C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A108B">
        <w:rPr>
          <w:rFonts w:ascii="TH SarabunPSK" w:hAnsi="TH SarabunPSK" w:cs="TH SarabunPSK" w:hint="cs"/>
          <w:b/>
          <w:bCs/>
          <w:sz w:val="56"/>
          <w:szCs w:val="56"/>
          <w:cs/>
        </w:rPr>
        <w:t>เทศบาลตำบลหนองแก</w:t>
      </w:r>
    </w:p>
    <w:p w:rsidR="00006A26" w:rsidRPr="003A108B" w:rsidRDefault="009F3D7D" w:rsidP="00E93C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A108B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r w:rsidR="0088116D" w:rsidRPr="003A108B">
        <w:rPr>
          <w:rFonts w:ascii="TH SarabunPSK" w:hAnsi="TH SarabunPSK" w:cs="TH SarabunPSK"/>
          <w:b/>
          <w:bCs/>
          <w:sz w:val="56"/>
          <w:szCs w:val="56"/>
          <w:cs/>
        </w:rPr>
        <w:t>หนองเรือ</w:t>
      </w:r>
      <w:r w:rsidRPr="003A108B">
        <w:rPr>
          <w:rFonts w:ascii="TH SarabunPSK" w:hAnsi="TH SarabunPSK" w:cs="TH SarabunPSK"/>
          <w:b/>
          <w:bCs/>
          <w:sz w:val="56"/>
          <w:szCs w:val="56"/>
          <w:cs/>
        </w:rPr>
        <w:t xml:space="preserve">   จังหวัดขอนแก่น</w:t>
      </w:r>
    </w:p>
    <w:p w:rsidR="00F26CF1" w:rsidRPr="00041790" w:rsidRDefault="00F26CF1" w:rsidP="001F67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6A26" w:rsidRPr="00041790" w:rsidRDefault="00006A26" w:rsidP="00006A2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41790">
        <w:rPr>
          <w:rFonts w:ascii="TH SarabunPSK" w:hAnsi="TH SarabunPSK" w:cs="TH SarabunPSK"/>
          <w:b/>
          <w:bCs/>
          <w:sz w:val="52"/>
          <w:szCs w:val="52"/>
          <w:cs/>
        </w:rPr>
        <w:t>คำนำ</w:t>
      </w:r>
    </w:p>
    <w:p w:rsidR="00006A26" w:rsidRPr="00041790" w:rsidRDefault="00006A26" w:rsidP="0040271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="003A108B">
        <w:rPr>
          <w:rFonts w:ascii="TH SarabunPSK" w:hAnsi="TH SarabunPSK" w:cs="TH SarabunPSK" w:hint="cs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เป็นหน่วยงานที่มีหน้าที่ในการให้บริการสาธารณะด้า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ซึ่งดำเนินการแก้ไขปัญหา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3A108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1790">
        <w:rPr>
          <w:rFonts w:ascii="TH SarabunPSK" w:hAnsi="TH SarabunPSK" w:cs="TH SarabunPSK"/>
          <w:sz w:val="32"/>
          <w:szCs w:val="32"/>
          <w:cs/>
        </w:rPr>
        <w:t>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คอรัปชั่น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r w:rsidR="003D6D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1790">
        <w:rPr>
          <w:rFonts w:ascii="TH SarabunPSK" w:hAnsi="TH SarabunPSK" w:cs="TH SarabunPSK"/>
          <w:sz w:val="32"/>
          <w:szCs w:val="32"/>
          <w:cs/>
        </w:rPr>
        <w:t>ธรรมา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006A26" w:rsidRPr="00041790" w:rsidRDefault="00006A26" w:rsidP="00006A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="003A108B">
        <w:rPr>
          <w:rFonts w:ascii="TH SarabunPSK" w:hAnsi="TH SarabunPSK" w:cs="TH SarabunPSK" w:hint="cs"/>
          <w:sz w:val="32"/>
          <w:szCs w:val="32"/>
          <w:cs/>
        </w:rPr>
        <w:tab/>
      </w:r>
      <w:r w:rsidR="003D6D38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</w:t>
      </w:r>
      <w:r w:rsidR="003D6D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41790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</w:t>
      </w:r>
      <w:r w:rsidR="003D6D3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1790">
        <w:rPr>
          <w:rFonts w:ascii="TH SarabunPSK" w:hAnsi="TH SarabunPSK" w:cs="TH SarabunPSK"/>
          <w:sz w:val="32"/>
          <w:szCs w:val="32"/>
          <w:cs/>
        </w:rPr>
        <w:t>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</w:t>
      </w:r>
      <w:r w:rsidR="003D6D38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B96430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006A26" w:rsidRPr="00041790" w:rsidRDefault="00006A26" w:rsidP="00006A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3D6D38" w:rsidP="00006A2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E93CAC" w:rsidRPr="00041790" w:rsidRDefault="00E93CAC" w:rsidP="00006A26">
      <w:pPr>
        <w:jc w:val="right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jc w:val="right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jc w:val="right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jc w:val="right"/>
        <w:rPr>
          <w:rFonts w:ascii="TH SarabunPSK" w:hAnsi="TH SarabunPSK" w:cs="TH SarabunPSK"/>
          <w:sz w:val="32"/>
          <w:szCs w:val="32"/>
        </w:rPr>
      </w:pPr>
    </w:p>
    <w:p w:rsidR="00D828D0" w:rsidRPr="00041790" w:rsidRDefault="00D828D0" w:rsidP="00AD49E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06A26" w:rsidRPr="00041790" w:rsidRDefault="00006A26" w:rsidP="00006A2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41790">
        <w:rPr>
          <w:rFonts w:ascii="TH SarabunPSK" w:hAnsi="TH SarabunPSK" w:cs="TH SarabunPSK"/>
          <w:b/>
          <w:bCs/>
          <w:sz w:val="52"/>
          <w:szCs w:val="52"/>
          <w:cs/>
        </w:rPr>
        <w:t>สารบัญ</w:t>
      </w:r>
    </w:p>
    <w:p w:rsidR="009E0044" w:rsidRPr="00041790" w:rsidRDefault="00A8542A" w:rsidP="00A8542A">
      <w:pPr>
        <w:ind w:firstLine="36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ab/>
        <w:t xml:space="preserve">      </w:t>
      </w:r>
      <w:r w:rsidR="00006A26" w:rsidRPr="00041790">
        <w:rPr>
          <w:rFonts w:ascii="TH SarabunPSK" w:hAnsi="TH SarabunPSK" w:cs="TH SarabunPSK"/>
          <w:b/>
          <w:bCs/>
          <w:sz w:val="44"/>
          <w:szCs w:val="44"/>
          <w:cs/>
        </w:rPr>
        <w:t>หน้า</w:t>
      </w:r>
    </w:p>
    <w:p w:rsidR="00006A26" w:rsidRPr="00041790" w:rsidRDefault="00FE5AF1" w:rsidP="00A8542A">
      <w:pPr>
        <w:pStyle w:val="a4"/>
        <w:ind w:left="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45F8" w:rsidRPr="00041790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="009E0044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250C7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50C7" w:rsidRPr="0004179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E0044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</w:t>
      </w:r>
    </w:p>
    <w:p w:rsidR="00006A26" w:rsidRPr="00041790" w:rsidRDefault="00FE5AF1" w:rsidP="00A8542A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ค่านิยมหลัก ๑๒ ประการ</w:t>
      </w:r>
      <w:r w:rsidR="009E0044" w:rsidRPr="000417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B5867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E0044" w:rsidRPr="000417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06A26" w:rsidRPr="00041790" w:rsidRDefault="00FE5AF1" w:rsidP="00A8542A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หลักธรรมา</w:t>
      </w:r>
      <w:proofErr w:type="spellStart"/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5867" w:rsidRPr="0004179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:rsidR="00006A26" w:rsidRPr="00041790" w:rsidRDefault="00FE5AF1" w:rsidP="00A8542A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หลักปรัชญาเศรษฐกิจพอเพียง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006A26" w:rsidRPr="00041790" w:rsidRDefault="00FE5AF1" w:rsidP="00A8542A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ประมวลจริยธรรม</w:t>
      </w:r>
      <w:r w:rsidR="00B7183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88116D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="00B71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116D"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F223A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8542A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</w:t>
      </w:r>
    </w:p>
    <w:p w:rsidR="00142524" w:rsidRPr="00041790" w:rsidRDefault="00FE5AF1" w:rsidP="00142524">
      <w:pPr>
        <w:spacing w:after="0" w:line="240" w:lineRule="auto"/>
        <w:ind w:left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</w:t>
      </w:r>
      <w:r w:rsidR="00B7183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  <w:r w:rsidR="00617CE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1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116D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17CE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006A26" w:rsidRPr="00041790" w:rsidRDefault="00142524" w:rsidP="00142524">
      <w:pPr>
        <w:spacing w:after="0" w:line="240" w:lineRule="auto"/>
        <w:ind w:left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ว่าด้วยจรรยาข้าราชการ</w:t>
      </w:r>
      <w:r w:rsidR="00B7183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</w:p>
    <w:p w:rsidR="00142524" w:rsidRPr="00041790" w:rsidRDefault="00FE5AF1" w:rsidP="00142524">
      <w:pPr>
        <w:spacing w:before="240" w:after="0" w:line="240" w:lineRule="auto"/>
        <w:ind w:left="357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มาตรฐานทางคุณธรรมจริยธรรมพนักงานส่วนตำบลและพนักงานจ้าง</w:t>
      </w:r>
      <w:r w:rsidR="0063608F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006A26" w:rsidRPr="00041790" w:rsidRDefault="00142524" w:rsidP="00142524">
      <w:pPr>
        <w:spacing w:after="0" w:line="240" w:lineRule="auto"/>
        <w:ind w:left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7183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</w:p>
    <w:p w:rsidR="00AD6459" w:rsidRPr="00041790" w:rsidRDefault="00FE5AF1" w:rsidP="00AD6459">
      <w:pPr>
        <w:spacing w:before="240" w:after="0" w:line="240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ประกาศเจตนารมณ์</w:t>
      </w:r>
      <w:r w:rsidR="00B7183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เป็นหน่วยงานในการต่อต้าน</w:t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8116D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1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8116D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006A26" w:rsidRPr="00041790" w:rsidRDefault="00AD6459" w:rsidP="00AD6459">
      <w:pPr>
        <w:spacing w:after="0" w:line="240" w:lineRule="auto"/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</w:t>
      </w:r>
      <w:proofErr w:type="spellStart"/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คอรัปชั่น</w:t>
      </w:r>
      <w:proofErr w:type="spellEnd"/>
    </w:p>
    <w:p w:rsidR="00142524" w:rsidRPr="00041790" w:rsidRDefault="00FE5AF1" w:rsidP="00142524">
      <w:pPr>
        <w:spacing w:before="240" w:after="0" w:line="240" w:lineRule="auto"/>
        <w:ind w:firstLine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D6CA2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ความหมายผลประโยชน์ทับซ้อน</w:t>
      </w:r>
      <w:r w:rsidR="00EC010C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142524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EC010C" w:rsidRPr="00041790" w:rsidRDefault="00006A26" w:rsidP="00142524">
      <w:pPr>
        <w:spacing w:after="0" w:line="240" w:lineRule="auto"/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บทที่ ๑ การบริหารจัดการผลประโยชน์ทับซ้อน</w:t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AF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๙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EC010C" w:rsidRPr="0004179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                                                            </w:t>
      </w:r>
    </w:p>
    <w:p w:rsidR="00006A26" w:rsidRPr="00041790" w:rsidRDefault="00006A26" w:rsidP="00142524">
      <w:pPr>
        <w:pStyle w:val="a4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 xml:space="preserve">- </w:t>
      </w:r>
      <w:r w:rsidRPr="00860CEA">
        <w:rPr>
          <w:rFonts w:ascii="TH SarabunPSK" w:hAnsi="TH SarabunPSK" w:cs="TH SarabunPSK"/>
          <w:sz w:val="32"/>
          <w:szCs w:val="32"/>
          <w:cs/>
        </w:rPr>
        <w:t>นิยามศัพท์และแนวคิดสำคัญ</w:t>
      </w:r>
      <w:r w:rsidR="00AD6459" w:rsidRPr="00041790">
        <w:rPr>
          <w:rFonts w:ascii="TH SarabunPSK" w:hAnsi="TH SarabunPSK" w:cs="TH SarabunPSK"/>
          <w:i/>
          <w:iCs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i/>
          <w:iCs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i/>
          <w:iCs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i/>
          <w:iCs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i/>
          <w:iCs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i/>
          <w:iCs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i/>
          <w:iCs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i/>
          <w:iCs/>
          <w:sz w:val="32"/>
          <w:szCs w:val="32"/>
        </w:rPr>
        <w:tab/>
      </w:r>
      <w:r w:rsidR="00FE5AF1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006A26" w:rsidRPr="00041790" w:rsidRDefault="00006A26" w:rsidP="00AD49E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 หลัก ๔ ประการสำหรับการจัดการผลประโยชน์ทับซ้อน</w:t>
      </w:r>
      <w:r w:rsidR="00AD6459" w:rsidRPr="00041790">
        <w:rPr>
          <w:rFonts w:ascii="TH SarabunPSK" w:hAnsi="TH SarabunPSK" w:cs="TH SarabunPSK"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sz w:val="32"/>
          <w:szCs w:val="32"/>
        </w:rPr>
        <w:tab/>
      </w:r>
      <w:r w:rsidR="00AD6459" w:rsidRPr="00041790">
        <w:rPr>
          <w:rFonts w:ascii="TH SarabunPSK" w:hAnsi="TH SarabunPSK" w:cs="TH SarabunPSK"/>
          <w:sz w:val="32"/>
          <w:szCs w:val="32"/>
        </w:rPr>
        <w:tab/>
      </w:r>
      <w:r w:rsidR="00FE5AF1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006A26" w:rsidRPr="00041790" w:rsidRDefault="00006A26" w:rsidP="00AD49E7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 แนวทางการจัดการผลประโยชน์ทับซ้อน</w:t>
      </w:r>
      <w:r w:rsidR="00FE5AF1">
        <w:rPr>
          <w:rFonts w:ascii="TH SarabunPSK" w:hAnsi="TH SarabunPSK" w:cs="TH SarabunPSK"/>
          <w:sz w:val="32"/>
          <w:szCs w:val="32"/>
        </w:rPr>
        <w:tab/>
      </w:r>
      <w:r w:rsidR="00FE5AF1">
        <w:rPr>
          <w:rFonts w:ascii="TH SarabunPSK" w:hAnsi="TH SarabunPSK" w:cs="TH SarabunPSK"/>
          <w:sz w:val="32"/>
          <w:szCs w:val="32"/>
        </w:rPr>
        <w:tab/>
      </w:r>
      <w:r w:rsidR="00FE5AF1">
        <w:rPr>
          <w:rFonts w:ascii="TH SarabunPSK" w:hAnsi="TH SarabunPSK" w:cs="TH SarabunPSK"/>
          <w:sz w:val="32"/>
          <w:szCs w:val="32"/>
        </w:rPr>
        <w:tab/>
      </w:r>
      <w:r w:rsidR="00FE5AF1">
        <w:rPr>
          <w:rFonts w:ascii="TH SarabunPSK" w:hAnsi="TH SarabunPSK" w:cs="TH SarabunPSK"/>
          <w:sz w:val="32"/>
          <w:szCs w:val="32"/>
        </w:rPr>
        <w:tab/>
      </w:r>
      <w:r w:rsidR="00FE5AF1">
        <w:rPr>
          <w:rFonts w:ascii="TH SarabunPSK" w:hAnsi="TH SarabunPSK" w:cs="TH SarabunPSK"/>
          <w:sz w:val="32"/>
          <w:szCs w:val="32"/>
        </w:rPr>
        <w:tab/>
      </w:r>
      <w:r w:rsidR="00FE5AF1">
        <w:rPr>
          <w:rFonts w:ascii="TH SarabunPSK" w:hAnsi="TH SarabunPSK" w:cs="TH SarabunPSK"/>
          <w:sz w:val="32"/>
          <w:szCs w:val="32"/>
        </w:rPr>
        <w:tab/>
      </w:r>
      <w:r w:rsidR="00FE5AF1">
        <w:rPr>
          <w:rFonts w:ascii="TH SarabunPSK" w:hAnsi="TH SarabunPSK" w:cs="TH SarabunPSK"/>
          <w:sz w:val="32"/>
          <w:szCs w:val="32"/>
        </w:rPr>
        <w:tab/>
      </w:r>
      <w:r w:rsidR="00FE5AF1"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006A26" w:rsidRPr="00041790" w:rsidRDefault="00006A26" w:rsidP="00BD6C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บทที่ ๒ การเปิดเผยผลประโยชน์สาธารณะ</w:t>
      </w:r>
      <w:r w:rsidR="00FE5A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AF1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D0718F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</w:t>
      </w:r>
    </w:p>
    <w:p w:rsidR="00006A26" w:rsidRPr="00041790" w:rsidRDefault="00006A26" w:rsidP="00BD6CA2">
      <w:pPr>
        <w:pStyle w:val="a4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 การเปิดเผยผลประโยชน์สาธารณะ</w:t>
      </w:r>
    </w:p>
    <w:p w:rsidR="008C1FC1" w:rsidRPr="00041790" w:rsidRDefault="00006A26" w:rsidP="00BD6CA2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บทที่ ๓ การให้-การรับของขวัญและผลประโยชน์</w:t>
      </w:r>
      <w:r w:rsidR="008C1FC1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6459" w:rsidRPr="000417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5AF1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="008C1FC1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</w:t>
      </w:r>
    </w:p>
    <w:p w:rsidR="00006A26" w:rsidRPr="00041790" w:rsidRDefault="00006A26" w:rsidP="00BD6CA2">
      <w:pPr>
        <w:pStyle w:val="a4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 แนวพิจารณาในทางปฏิบัติ</w:t>
      </w:r>
    </w:p>
    <w:p w:rsidR="00006A26" w:rsidRPr="00041790" w:rsidRDefault="00006A26" w:rsidP="00BD6CA2">
      <w:pPr>
        <w:spacing w:before="24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บทสรุป</w:t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/>
          <w:b/>
          <w:bCs/>
          <w:sz w:val="32"/>
          <w:szCs w:val="32"/>
        </w:rPr>
        <w:tab/>
      </w:r>
      <w:r w:rsidR="00FE5AF1">
        <w:rPr>
          <w:rFonts w:ascii="TH SarabunPSK" w:hAnsi="TH SarabunPSK" w:cs="TH SarabunPSK" w:hint="cs"/>
          <w:b/>
          <w:bCs/>
          <w:sz w:val="32"/>
          <w:szCs w:val="32"/>
          <w:cs/>
        </w:rPr>
        <w:t>๒๖</w:t>
      </w:r>
      <w:r w:rsidR="002D381B" w:rsidRPr="0004179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</w:t>
      </w:r>
    </w:p>
    <w:p w:rsidR="00006A26" w:rsidRPr="00041790" w:rsidRDefault="00AD6459" w:rsidP="00AD64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บรรณานุกรม</w:t>
      </w:r>
    </w:p>
    <w:p w:rsidR="00AD6459" w:rsidRPr="00041790" w:rsidRDefault="00AD6459" w:rsidP="00AD64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6A26" w:rsidRPr="00041790" w:rsidRDefault="00006A26" w:rsidP="00AD49E7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8D510D" w:rsidRPr="00041790" w:rsidRDefault="008D510D" w:rsidP="008D510D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510D" w:rsidRPr="00041790" w:rsidRDefault="008D510D" w:rsidP="008D51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1790">
        <w:rPr>
          <w:rFonts w:ascii="TH SarabunPSK" w:hAnsi="TH SarabunPSK" w:cs="TH SarabunPSK"/>
          <w:b/>
          <w:bCs/>
          <w:sz w:val="40"/>
          <w:szCs w:val="40"/>
          <w:cs/>
        </w:rPr>
        <w:t>คู่มือการพัฒนาและส่งเสริมการปฏิบัติงานเพื่อป้องกันผลประโยชน์ทับซ้อน</w:t>
      </w:r>
    </w:p>
    <w:p w:rsidR="008D510D" w:rsidRPr="00041790" w:rsidRDefault="00860CEA" w:rsidP="008D5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พ.ศ.๒๕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๖๐</w:t>
      </w:r>
    </w:p>
    <w:p w:rsidR="008D510D" w:rsidRPr="00041790" w:rsidRDefault="00860CEA" w:rsidP="008D5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เทศบาลตำบลหนองแก</w:t>
      </w:r>
      <w:r w:rsidR="008D510D" w:rsidRPr="00041790">
        <w:rPr>
          <w:rFonts w:ascii="TH SarabunPSK" w:hAnsi="TH SarabunPSK" w:cs="TH SarabunPSK"/>
          <w:b/>
          <w:bCs/>
          <w:sz w:val="40"/>
          <w:szCs w:val="40"/>
          <w:cs/>
        </w:rPr>
        <w:t xml:space="preserve">  อำเภอ</w:t>
      </w:r>
      <w:r w:rsidR="0088116D" w:rsidRPr="00041790">
        <w:rPr>
          <w:rFonts w:ascii="TH SarabunPSK" w:hAnsi="TH SarabunPSK" w:cs="TH SarabunPSK"/>
          <w:b/>
          <w:bCs/>
          <w:sz w:val="40"/>
          <w:szCs w:val="40"/>
          <w:cs/>
        </w:rPr>
        <w:t>หนองเรือ</w:t>
      </w:r>
      <w:r w:rsidR="008D510D" w:rsidRPr="00041790">
        <w:rPr>
          <w:rFonts w:ascii="TH SarabunPSK" w:hAnsi="TH SarabunPSK" w:cs="TH SarabunPSK"/>
          <w:b/>
          <w:bCs/>
          <w:sz w:val="40"/>
          <w:szCs w:val="40"/>
          <w:cs/>
        </w:rPr>
        <w:t xml:space="preserve"> จังหวัดขอนแก่น</w:t>
      </w:r>
    </w:p>
    <w:p w:rsidR="008D510D" w:rsidRPr="00041790" w:rsidRDefault="008D510D" w:rsidP="008D5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8D510D" w:rsidRPr="00041790" w:rsidRDefault="00E0534E" w:rsidP="00425541">
      <w:pPr>
        <w:pStyle w:val="a4"/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AutoShape 7" o:spid="_x0000_s1027" style="position:absolute;left:0;text-align:left;margin-left:-1.25pt;margin-top:9.65pt;width:76.75pt;height:32.5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" fillcolor="white [3201]" strokecolor="black [3200]" strokeweight="5pt">
            <v:stroke linestyle="thickThin"/>
            <v:shadow color="#868686"/>
            <v:textbox>
              <w:txbxContent>
                <w:p w:rsidR="007F5B46" w:rsidRPr="00860CEA" w:rsidRDefault="007F5B46" w:rsidP="008D510D">
                  <w:pPr>
                    <w:spacing w:after="240" w:line="240" w:lineRule="auto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860CE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1. บทนำ</w:t>
                  </w:r>
                </w:p>
                <w:p w:rsidR="007F5B46" w:rsidRDefault="007F5B46"/>
              </w:txbxContent>
            </v:textbox>
          </v:roundrect>
        </w:pict>
      </w:r>
    </w:p>
    <w:p w:rsidR="008D510D" w:rsidRPr="00041790" w:rsidRDefault="008D510D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="008D510D"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การมีผลประโยชน์ทับซ้อน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ถือเป็นการทุจริตคอร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์รัปชั่น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</w:t>
      </w:r>
      <w:r w:rsidR="00860CE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41790">
        <w:rPr>
          <w:rFonts w:ascii="TH SarabunPSK" w:hAnsi="TH SarabunPSK" w:cs="TH SarabunPSK"/>
          <w:sz w:val="32"/>
          <w:szCs w:val="32"/>
          <w:cs/>
        </w:rPr>
        <w:t>โดยผลประโยชน์สูญเสียไปอาจอยู่ในรูปของผลประโยชน์ทางการเงิน  คุณภาพให้บริการ  ความเป็นธรรม</w:t>
      </w:r>
      <w:r w:rsidR="00860CE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1790">
        <w:rPr>
          <w:rFonts w:ascii="TH SarabunPSK" w:hAnsi="TH SarabunPSK" w:cs="TH SarabunPSK"/>
          <w:sz w:val="32"/>
          <w:szCs w:val="32"/>
          <w:cs/>
        </w:rPr>
        <w:t>ในสังคม  รวมถึงคุณค่า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</w:t>
      </w:r>
      <w:r w:rsidR="00860C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1790">
        <w:rPr>
          <w:rFonts w:ascii="TH SarabunPSK" w:hAnsi="TH SarabunPSK" w:cs="TH SarabunPSK"/>
          <w:sz w:val="32"/>
          <w:szCs w:val="32"/>
          <w:cs/>
        </w:rPr>
        <w:t>ทางอาญา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041790">
        <w:rPr>
          <w:rFonts w:ascii="TH SarabunPSK" w:hAnsi="TH SarabunPSK" w:cs="TH SarabunPSK"/>
          <w:sz w:val="32"/>
          <w:szCs w:val="32"/>
        </w:rPr>
        <w:t>Conflic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 of  interest : COI)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และยังสะท้อนปัญหาการขาดหลักธรรมา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ab/>
      </w:r>
      <w:r w:rsidRPr="00041790">
        <w:rPr>
          <w:rFonts w:ascii="TH SarabunPSK" w:hAnsi="TH SarabunPSK" w:cs="TH SarabunPSK"/>
          <w:sz w:val="32"/>
          <w:szCs w:val="32"/>
        </w:rPr>
        <w:tab/>
      </w:r>
      <w:r w:rsidR="00860CEA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B3074B" w:rsidRPr="000417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1790">
        <w:rPr>
          <w:rFonts w:ascii="TH SarabunPSK" w:hAnsi="TH SarabunPSK" w:cs="TH SarabunPSK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8D510D" w:rsidRPr="00041790" w:rsidRDefault="008D510D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10D" w:rsidRPr="00041790" w:rsidRDefault="00E0534E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8" o:spid="_x0000_s1028" style="position:absolute;left:0;text-align:left;margin-left:-1.25pt;margin-top:5.3pt;width:169.8pt;height:32.5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" fillcolor="white [3201]" strokecolor="black [3200]" strokeweight="5pt">
            <v:stroke linestyle="thickThin"/>
            <v:shadow color="#868686"/>
            <v:textbox>
              <w:txbxContent>
                <w:p w:rsidR="007F5B46" w:rsidRPr="00860CEA" w:rsidRDefault="007F5B46" w:rsidP="008D510D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860CE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2. ค่านิยมหลัก  ๑๒ ประการ</w:t>
                  </w:r>
                </w:p>
                <w:p w:rsidR="007F5B46" w:rsidRDefault="007F5B46" w:rsidP="008D510D"/>
              </w:txbxContent>
            </v:textbox>
          </v:roundrect>
        </w:pict>
      </w:r>
    </w:p>
    <w:p w:rsidR="008D510D" w:rsidRPr="00041790" w:rsidRDefault="008D510D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4179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04179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4179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41790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การสร้างค่านิยมหลักของคนไทย</w:t>
      </w:r>
      <w:r w:rsidRPr="0004179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ตามนโยบายของคณะรักษาความสงบแห่งชาติ (</w:t>
      </w:r>
      <w:proofErr w:type="spellStart"/>
      <w:r w:rsidRPr="0004179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04179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.)</w:t>
      </w:r>
      <w:r w:rsidR="00FE3F3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</w:t>
      </w:r>
      <w:r w:rsidRPr="0004179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เพื่อสร้างสรรค์ประเทศไทยให้เข้มแข็ง โดยต้องสร้างคนในชาติ ให้มีค่านิยมไทย ๑๒ประการ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มีความรักชาติ ศาสนา พระมหากษัตริย์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ซื่อสัตย์ เสียสละ อดทน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กตัญญูต่อพ่อแม่ ผู้ปกครอง ครูบาอาจารย์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รักษาวัฒนธรรมประเพณีไทย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มีศีลธรรม รักษาความสัตย์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เข้าใจเรียนรู้การเป็นประชาธิปไตย</w:t>
      </w:r>
    </w:p>
    <w:p w:rsidR="008D510D" w:rsidRPr="00041790" w:rsidRDefault="008D510D" w:rsidP="008D510D">
      <w:pPr>
        <w:pStyle w:val="a4"/>
        <w:spacing w:after="0" w:line="240" w:lineRule="auto"/>
        <w:ind w:left="180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</w:rPr>
        <w:t xml:space="preserve">/8. 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มีระเบียบ วินัย.......</w:t>
      </w:r>
    </w:p>
    <w:p w:rsidR="008D510D" w:rsidRPr="00041790" w:rsidRDefault="008D510D" w:rsidP="008D510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-2-</w:t>
      </w:r>
    </w:p>
    <w:p w:rsidR="008D510D" w:rsidRPr="00041790" w:rsidRDefault="00006A26" w:rsidP="008D510D">
      <w:pPr>
        <w:pStyle w:val="a4"/>
        <w:numPr>
          <w:ilvl w:val="0"/>
          <w:numId w:val="5"/>
        </w:num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มีสติ</w:t>
      </w:r>
      <w:r w:rsidR="00655068" w:rsidRPr="0004179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รู้ตัว รู้คิด รู้ทำ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006A26" w:rsidRPr="00041790" w:rsidRDefault="00006A26" w:rsidP="00006A26">
      <w:pPr>
        <w:pStyle w:val="a4"/>
        <w:numPr>
          <w:ilvl w:val="0"/>
          <w:numId w:val="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006A26" w:rsidRPr="00041790" w:rsidRDefault="00E0534E" w:rsidP="00006A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roundrect id="AutoShape 9" o:spid="_x0000_s1029" style="position:absolute;margin-left:-2.15pt;margin-top:15.7pt;width:123.85pt;height:32.5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" fillcolor="white [3201]" strokecolor="black [3200]" strokeweight="5pt">
            <v:stroke linestyle="thickThin"/>
            <v:shadow color="#868686"/>
            <v:textbox>
              <w:txbxContent>
                <w:p w:rsidR="007F5B46" w:rsidRPr="00FE3F39" w:rsidRDefault="007F5B46" w:rsidP="008D510D">
                  <w:pPr>
                    <w:pStyle w:val="Default"/>
                    <w:rPr>
                      <w:rFonts w:ascii="TH SarabunPSK" w:hAnsi="TH SarabunPSK" w:cs="TH SarabunPSK"/>
                      <w:color w:val="auto"/>
                      <w:sz w:val="36"/>
                      <w:szCs w:val="36"/>
                    </w:rPr>
                  </w:pPr>
                  <w:r w:rsidRPr="00FE3F39">
                    <w:rPr>
                      <w:rFonts w:ascii="TH SarabunPSK" w:hAnsi="TH SarabunPSK" w:cs="TH SarabunPSK"/>
                      <w:b/>
                      <w:bCs/>
                      <w:color w:val="auto"/>
                      <w:sz w:val="36"/>
                      <w:szCs w:val="36"/>
                      <w:cs/>
                    </w:rPr>
                    <w:t>3. หลักธรรมา</w:t>
                  </w:r>
                  <w:proofErr w:type="spellStart"/>
                  <w:r w:rsidRPr="00FE3F39">
                    <w:rPr>
                      <w:rFonts w:ascii="TH SarabunPSK" w:hAnsi="TH SarabunPSK" w:cs="TH SarabunPSK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ภิ</w:t>
                  </w:r>
                  <w:proofErr w:type="spellEnd"/>
                  <w:r w:rsidRPr="00FE3F39">
                    <w:rPr>
                      <w:rFonts w:ascii="TH SarabunPSK" w:hAnsi="TH SarabunPSK" w:cs="TH SarabunPSK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บาล</w:t>
                  </w:r>
                </w:p>
                <w:p w:rsidR="007F5B46" w:rsidRDefault="007F5B46" w:rsidP="008D510D"/>
              </w:txbxContent>
            </v:textbox>
          </v:roundrect>
        </w:pict>
      </w:r>
    </w:p>
    <w:p w:rsidR="00196B37" w:rsidRPr="00041790" w:rsidRDefault="00196B37" w:rsidP="00006A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vertAlign w:val="subscript"/>
        </w:rPr>
      </w:pPr>
    </w:p>
    <w:p w:rsidR="00006A26" w:rsidRPr="00041790" w:rsidRDefault="008D510D" w:rsidP="00DC50AF">
      <w:pPr>
        <w:pStyle w:val="Default"/>
        <w:spacing w:after="120"/>
        <w:ind w:firstLine="1440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  <w:r w:rsidRPr="0004179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color w:val="auto"/>
          <w:sz w:val="32"/>
          <w:szCs w:val="32"/>
        </w:rPr>
        <w:t>“</w:t>
      </w:r>
      <w:r w:rsidR="00006A26" w:rsidRPr="0004179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หลักธรรมา</w:t>
      </w:r>
      <w:proofErr w:type="spellStart"/>
      <w:r w:rsidR="00006A26" w:rsidRPr="0004179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ภิ</w:t>
      </w:r>
      <w:proofErr w:type="spellEnd"/>
      <w:r w:rsidR="00006A26" w:rsidRPr="0004179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บาล</w:t>
      </w:r>
      <w:r w:rsidR="00006A26" w:rsidRPr="00041790">
        <w:rPr>
          <w:rFonts w:ascii="TH SarabunPSK" w:hAnsi="TH SarabunPSK" w:cs="TH SarabunPSK"/>
          <w:b/>
          <w:bCs/>
          <w:color w:val="auto"/>
          <w:sz w:val="32"/>
          <w:szCs w:val="32"/>
        </w:rPr>
        <w:t>”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>หรืออาจเรียกได้ว่า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>การบริหารกิจการบ้านเมืองที่ดี หลักธรรมรัฐ และบรรษัท</w:t>
      </w:r>
      <w:proofErr w:type="spellStart"/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>ภิ</w:t>
      </w:r>
      <w:proofErr w:type="spellEnd"/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>บาล ฯลฯ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>ซึ่งเรารู้จักกันในนาม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</w:rPr>
        <w:t xml:space="preserve"> “Good Governance” 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>ที่หมายถึง</w:t>
      </w:r>
      <w:r w:rsidR="00006A26" w:rsidRPr="0004179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การปกครองที่เป็นธรรม</w:t>
      </w:r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</w:t>
      </w:r>
      <w:proofErr w:type="spellStart"/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>พันๆ</w:t>
      </w:r>
      <w:proofErr w:type="spellEnd"/>
      <w:r w:rsidR="00006A26" w:rsidRPr="00041790">
        <w:rPr>
          <w:rFonts w:ascii="TH SarabunPSK" w:hAnsi="TH SarabunPSK" w:cs="TH SarabunPSK"/>
          <w:color w:val="auto"/>
          <w:sz w:val="32"/>
          <w:szCs w:val="32"/>
          <w:cs/>
        </w:rPr>
        <w:t>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006A26" w:rsidRPr="00041790" w:rsidRDefault="00006A26" w:rsidP="00006A2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องค์ประกอบของหลักธรรมา</w:t>
      </w:r>
      <w:proofErr w:type="spellStart"/>
      <w:r w:rsidRPr="0004179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ภิ</w:t>
      </w:r>
      <w:proofErr w:type="spellEnd"/>
      <w:r w:rsidRPr="0004179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บาล</w:t>
      </w:r>
    </w:p>
    <w:p w:rsidR="00006A26" w:rsidRPr="00041790" w:rsidRDefault="00006A26" w:rsidP="00FA485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หลักธรรมา</w:t>
      </w:r>
      <w:proofErr w:type="spellStart"/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ภิ</w:t>
      </w:r>
      <w:proofErr w:type="spellEnd"/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บาลมีองค์ประกอบที่สำคัญ</w:t>
      </w:r>
      <w:r w:rsidR="00DC50AF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๖ ประการดังนี้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๑. หลักนิติธรรม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คือ การตรากฎหมาย กฎ ระเบียบข้อบังคับและกติกา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๒. หลักคุณธรรม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</w:t>
      </w:r>
      <w:r w:rsidR="00693785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หลักความโปร่งใส </w:t>
      </w:r>
      <w:r w:rsidRPr="00041790">
        <w:rPr>
          <w:rFonts w:ascii="TH SarabunPSK" w:hAnsi="TH SarabunPSK" w:cs="TH SarabunPSK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คอรัปชั่น</w:t>
      </w:r>
      <w:proofErr w:type="spell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๔. หลักความมีส่วนร่วม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๕. หลักความรับผิดชอบ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๖. หลักความคุ้มค่า </w:t>
      </w:r>
      <w:r w:rsidRPr="00041790">
        <w:rPr>
          <w:rFonts w:ascii="TH SarabunPSK" w:hAnsi="TH SarabunPSK" w:cs="TH SarabunPSK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8D510D" w:rsidRPr="00041790" w:rsidRDefault="008D510D" w:rsidP="008D510D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หลักปรัชญา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8D510D" w:rsidRPr="00041790" w:rsidRDefault="008D510D" w:rsidP="008D510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-3-</w:t>
      </w:r>
    </w:p>
    <w:p w:rsidR="008D510D" w:rsidRPr="00041790" w:rsidRDefault="008D510D" w:rsidP="008D510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510D" w:rsidRPr="00041790" w:rsidRDefault="00E0534E" w:rsidP="008D510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10" o:spid="_x0000_s1030" style="position:absolute;left:0;text-align:left;margin-left:-2.35pt;margin-top:4.3pt;width:187.2pt;height:32.5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" fillcolor="white [3201]" strokecolor="black [3200]" strokeweight="5pt">
            <v:stroke linestyle="thickThin"/>
            <v:shadow color="#868686"/>
            <v:textbox>
              <w:txbxContent>
                <w:p w:rsidR="007F5B46" w:rsidRPr="00FE3F39" w:rsidRDefault="007F5B46" w:rsidP="008D51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FE3F3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4. หลักปรัชญาเศรษฐกิจพอเพียง</w:t>
                  </w:r>
                </w:p>
                <w:p w:rsidR="007F5B46" w:rsidRDefault="007F5B46" w:rsidP="008D510D"/>
              </w:txbxContent>
            </v:textbox>
          </v:roundrect>
        </w:pict>
      </w:r>
    </w:p>
    <w:p w:rsidR="008D510D" w:rsidRPr="00041790" w:rsidRDefault="008D510D" w:rsidP="008D510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510D" w:rsidRPr="00041790" w:rsidRDefault="008D510D" w:rsidP="008D510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D276E" w:rsidRPr="00041790" w:rsidRDefault="00006A26" w:rsidP="008D510D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04179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041790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041790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 “</w:t>
      </w:r>
      <w:r w:rsidRPr="00041790">
        <w:rPr>
          <w:rStyle w:val="a5"/>
          <w:rFonts w:ascii="TH SarabunPSK" w:hAnsi="TH SarabunPSK" w:cs="TH SarabunPSK"/>
          <w:sz w:val="32"/>
          <w:szCs w:val="32"/>
          <w:shd w:val="clear" w:color="auto" w:fill="FFFFFF"/>
          <w:cs/>
        </w:rPr>
        <w:t>เศรษฐกิจพอเพียง</w:t>
      </w:r>
      <w:r w:rsidRPr="0004179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0417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</w:t>
      </w:r>
      <w:r w:rsidR="008D510D" w:rsidRPr="000417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ใต้กระแส</w:t>
      </w:r>
      <w:proofErr w:type="spellStart"/>
      <w:r w:rsidR="008D510D" w:rsidRPr="000417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โลกาภิวัฒ</w:t>
      </w:r>
      <w:r w:rsidRPr="000417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น์</w:t>
      </w:r>
      <w:proofErr w:type="spellEnd"/>
      <w:r w:rsidRPr="000417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006A26" w:rsidRPr="00041790" w:rsidRDefault="00006A26" w:rsidP="00006A26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ความพอประมาณ</w:t>
      </w:r>
      <w:r w:rsidRPr="00041790">
        <w:rPr>
          <w:rFonts w:ascii="TH SarabunPSK" w:eastAsia="Times New Roman" w:hAnsi="TH SarabunPSK" w:cs="TH SarabunPSK"/>
          <w:sz w:val="32"/>
          <w:szCs w:val="32"/>
        </w:rPr>
        <w:t>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04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ความพอดีที่ไม่น้อยเกินไปและไม่มากเกิน</w:t>
      </w:r>
      <w:r w:rsidRPr="00041790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006A26" w:rsidRPr="00041790" w:rsidRDefault="00006A26" w:rsidP="00006A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</w:rPr>
        <w:t>       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17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ความมีเหตุผล</w:t>
      </w:r>
      <w:r w:rsidRPr="00041790">
        <w:rPr>
          <w:rFonts w:ascii="TH SarabunPSK" w:eastAsia="Times New Roman" w:hAnsi="TH SarabunPSK" w:cs="TH SarabunPSK"/>
          <w:sz w:val="32"/>
          <w:szCs w:val="32"/>
        </w:rPr>
        <w:t>  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04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006A26" w:rsidRPr="00041790" w:rsidRDefault="00006A26" w:rsidP="00006A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</w:rPr>
        <w:t>         </w:t>
      </w:r>
      <w:r w:rsidRPr="00041790">
        <w:rPr>
          <w:rFonts w:ascii="TH SarabunPSK" w:eastAsia="Times New Roman" w:hAnsi="TH SarabunPSK" w:cs="TH SarabunPSK"/>
          <w:sz w:val="32"/>
          <w:szCs w:val="32"/>
        </w:rPr>
        <w:tab/>
      </w:r>
      <w:r w:rsidRPr="00041790">
        <w:rPr>
          <w:rFonts w:ascii="TH SarabunPSK" w:eastAsia="Times New Roman" w:hAnsi="TH SarabunPSK" w:cs="TH SarabunPSK"/>
          <w:sz w:val="32"/>
          <w:szCs w:val="32"/>
        </w:rPr>
        <w:tab/>
      </w:r>
      <w:r w:rsidRPr="000417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การมีภูมิคุ้มกันที่ดีในตัว</w:t>
      </w:r>
      <w:r w:rsidRPr="00041790">
        <w:rPr>
          <w:rFonts w:ascii="TH SarabunPSK" w:eastAsia="Times New Roman" w:hAnsi="TH SarabunPSK" w:cs="TH SarabunPSK"/>
          <w:sz w:val="32"/>
          <w:szCs w:val="32"/>
        </w:rPr>
        <w:t>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006A26" w:rsidRPr="00041790" w:rsidRDefault="00006A26" w:rsidP="00006A26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006A26" w:rsidRPr="00041790" w:rsidRDefault="00006A26" w:rsidP="00006A2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417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04179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04179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เงื่อนไข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</w:rPr>
        <w:t>            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1790">
        <w:rPr>
          <w:rFonts w:ascii="TH SarabunPSK" w:eastAsia="Times New Roman" w:hAnsi="TH SarabunPSK" w:cs="TH SarabunPSK"/>
          <w:sz w:val="32"/>
          <w:szCs w:val="32"/>
        </w:rPr>
        <w:t>           </w:t>
      </w:r>
      <w:r w:rsidRPr="00041790">
        <w:rPr>
          <w:rFonts w:ascii="TH SarabunPSK" w:eastAsia="Times New Roman" w:hAnsi="TH SarabunPSK" w:cs="TH SarabunPSK"/>
          <w:sz w:val="32"/>
          <w:szCs w:val="32"/>
        </w:rPr>
        <w:tab/>
      </w:r>
      <w:r w:rsidRPr="000417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เงื่อนไขความรู้</w:t>
      </w:r>
      <w:r w:rsidRPr="00041790">
        <w:rPr>
          <w:rFonts w:ascii="TH SarabunPSK" w:eastAsia="Times New Roman" w:hAnsi="TH SarabunPSK" w:cs="TH SarabunPSK"/>
          <w:sz w:val="32"/>
          <w:szCs w:val="32"/>
        </w:rPr>
        <w:t> 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  <w:r w:rsidRPr="00041790">
        <w:rPr>
          <w:rFonts w:ascii="TH SarabunPSK" w:eastAsia="Times New Roman" w:hAnsi="TH SarabunPSK" w:cs="TH SarabunPSK"/>
          <w:sz w:val="32"/>
          <w:szCs w:val="32"/>
        </w:rPr>
        <w:t>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ความรู้เกี่ยวกับวิชาการ</w:t>
      </w:r>
      <w:proofErr w:type="spellStart"/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eastAsia="Times New Roman" w:hAnsi="TH SarabunPSK" w:cs="TH SarabunPSK"/>
          <w:sz w:val="32"/>
          <w:szCs w:val="32"/>
        </w:rPr>
        <w:t>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 อย่างรอบด้าน</w:t>
      </w:r>
      <w:r w:rsidRPr="0004179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041790">
        <w:rPr>
          <w:rFonts w:ascii="TH SarabunPSK" w:eastAsia="Times New Roman" w:hAnsi="TH SarabunPSK" w:cs="TH SarabunPSK"/>
          <w:sz w:val="32"/>
          <w:szCs w:val="32"/>
        </w:rPr>
        <w:t>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006A26" w:rsidRPr="00041790" w:rsidRDefault="00006A26" w:rsidP="00006A26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CC"/>
          <w:sz w:val="32"/>
          <w:szCs w:val="32"/>
        </w:rPr>
      </w:pPr>
      <w:r w:rsidRPr="000417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เงื่อนไขคุณธรรม</w:t>
      </w:r>
      <w:r w:rsidRPr="000417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041790">
        <w:rPr>
          <w:rFonts w:ascii="TH SarabunPSK" w:eastAsia="Times New Roman" w:hAnsi="TH SarabunPSK" w:cs="TH SarabunPSK"/>
          <w:sz w:val="32"/>
          <w:szCs w:val="32"/>
        </w:rPr>
        <w:t> 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มีความซื่อสัตย์สุจริต</w:t>
      </w:r>
      <w:r w:rsidRPr="00041790">
        <w:rPr>
          <w:rFonts w:ascii="TH SarabunPSK" w:eastAsia="Times New Roman" w:hAnsi="TH SarabunPSK" w:cs="TH SarabunPSK"/>
          <w:sz w:val="32"/>
          <w:szCs w:val="32"/>
        </w:rPr>
        <w:t> </w:t>
      </w:r>
      <w:r w:rsidRPr="00041790">
        <w:rPr>
          <w:rFonts w:ascii="TH SarabunPSK" w:eastAsia="Times New Roman" w:hAnsi="TH SarabunPSK" w:cs="TH SarabunPSK"/>
          <w:sz w:val="32"/>
          <w:szCs w:val="32"/>
          <w:cs/>
        </w:rPr>
        <w:t>และมีความอดทน  มีความเพียร</w:t>
      </w:r>
      <w:r w:rsidRPr="000417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17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C20F7A" w:rsidRPr="00041790" w:rsidRDefault="00E0534E" w:rsidP="00006A26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CC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CC"/>
          <w:sz w:val="32"/>
          <w:szCs w:val="32"/>
        </w:rPr>
        <w:pict>
          <v:roundrect id="AutoShape 11" o:spid="_x0000_s1031" style="position:absolute;left:0;text-align:left;margin-left:1.7pt;margin-top:9.55pt;width:470.5pt;height:58.4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" fillcolor="white [3201]" strokecolor="black [3200]" strokeweight="5pt">
            <v:stroke linestyle="thickThin"/>
            <v:shadow color="#868686"/>
            <v:textbox>
              <w:txbxContent>
                <w:p w:rsidR="007F5B46" w:rsidRPr="00FE3F39" w:rsidRDefault="007F5B46" w:rsidP="00C20F7A">
                  <w:pPr>
                    <w:rPr>
                      <w:rFonts w:ascii="TH SarabunPSK" w:hAnsi="TH SarabunPSK" w:cs="TH SarabunPSK"/>
                    </w:rPr>
                  </w:pPr>
                  <w:r w:rsidRPr="00FE3F3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5.</w:t>
                  </w:r>
                  <w:r w:rsidRPr="00FE3F3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ประมวลจริยธรรมของ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เทศบาลตำบลหนองแก</w:t>
                  </w:r>
                  <w:r w:rsidRPr="00FE3F3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จึงได้กำหนดมาตรฐานจริยธรรมอันเป็นค่านิยมหลัก</w:t>
                  </w:r>
                </w:p>
              </w:txbxContent>
            </v:textbox>
          </v:roundrect>
        </w:pict>
      </w:r>
    </w:p>
    <w:p w:rsidR="00C20F7A" w:rsidRPr="00041790" w:rsidRDefault="00C20F7A" w:rsidP="00006A26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C20F7A" w:rsidRPr="00041790" w:rsidRDefault="00C20F7A" w:rsidP="00006A26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C20F7A" w:rsidRPr="00041790" w:rsidRDefault="00C20F7A" w:rsidP="00006A26">
      <w:pPr>
        <w:spacing w:after="0" w:line="240" w:lineRule="auto"/>
        <w:ind w:firstLine="1440"/>
        <w:rPr>
          <w:rFonts w:ascii="TH SarabunPSK" w:eastAsia="Times New Roman" w:hAnsi="TH SarabunPSK" w:cs="TH SarabunPSK"/>
          <w:color w:val="0000CC"/>
          <w:sz w:val="32"/>
          <w:szCs w:val="32"/>
        </w:rPr>
      </w:pPr>
    </w:p>
    <w:p w:rsidR="00C20F7A" w:rsidRPr="00041790" w:rsidRDefault="00C20F7A" w:rsidP="00006A2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ประมวลจริยธรรมของข้าราชการการเมืองท้องถิ่นฝ่ายบริหาร </w:t>
      </w:r>
      <w:r w:rsidR="00FE3F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  <w:r w:rsidR="00FE3F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๒๕๕</w:t>
      </w:r>
      <w:r w:rsidR="00FE3F3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อำนวยความสะดวกและให้บริการประชาชนตามหลักธรรมมา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006A26" w:rsidRPr="00041790" w:rsidRDefault="00006A26" w:rsidP="00006A26">
      <w:pPr>
        <w:pStyle w:val="a4"/>
        <w:spacing w:after="0" w:line="240" w:lineRule="auto"/>
        <w:ind w:left="1797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๑) ยึดมั่นในคุณธรรมและจริยธรรม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B32867" w:rsidRPr="00041790" w:rsidRDefault="00B32867" w:rsidP="00E3080D">
      <w:pPr>
        <w:pStyle w:val="a4"/>
        <w:spacing w:before="240" w:after="0" w:line="240" w:lineRule="auto"/>
        <w:ind w:left="180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/4</w:t>
      </w:r>
      <w:r w:rsidRPr="00041790">
        <w:rPr>
          <w:rFonts w:ascii="TH SarabunPSK" w:hAnsi="TH SarabunPSK" w:cs="TH SarabunPSK"/>
          <w:sz w:val="32"/>
          <w:szCs w:val="32"/>
          <w:cs/>
        </w:rPr>
        <w:t>) การยึดถือ......</w:t>
      </w:r>
    </w:p>
    <w:p w:rsidR="00B32867" w:rsidRPr="00041790" w:rsidRDefault="00B32867" w:rsidP="00B3286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-4-</w:t>
      </w:r>
    </w:p>
    <w:p w:rsidR="00B32867" w:rsidRPr="00041790" w:rsidRDefault="00B32867" w:rsidP="00B3286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006A26" w:rsidRPr="00041790" w:rsidRDefault="00006A26" w:rsidP="00E3080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ab/>
      </w:r>
      <w:r w:rsidRPr="00041790">
        <w:rPr>
          <w:rFonts w:ascii="TH SarabunPSK" w:hAnsi="TH SarabunPSK" w:cs="TH SarabunPSK"/>
          <w:sz w:val="32"/>
          <w:szCs w:val="32"/>
        </w:rPr>
        <w:tab/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ประมวลจริยธรรมของข้าราชการการเมืองท้องถิ่นฝ่ายสภาท้องถิ่น </w:t>
      </w:r>
      <w:r w:rsidR="00FE3F3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   หนองแก</w:t>
      </w:r>
      <w:r w:rsidR="00CD1BC9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313D">
        <w:rPr>
          <w:rFonts w:ascii="TH SarabunPSK" w:hAnsi="TH SarabunPSK" w:cs="TH SarabunPSK"/>
          <w:b/>
          <w:bCs/>
          <w:sz w:val="32"/>
          <w:szCs w:val="32"/>
          <w:cs/>
        </w:rPr>
        <w:t>พ.ศ. ๒๕</w:t>
      </w:r>
      <w:r w:rsidR="0059313D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E07CA6" w:rsidRPr="00041790" w:rsidRDefault="00006A26" w:rsidP="00E3080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006A26" w:rsidRPr="00041790" w:rsidRDefault="00006A26" w:rsidP="00006A26">
      <w:pPr>
        <w:pStyle w:val="a4"/>
        <w:spacing w:after="0" w:line="240" w:lineRule="auto"/>
        <w:ind w:left="1797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๑) ยึดมั่นในคุณธรรมและจริยธรรม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006A26" w:rsidRPr="00041790" w:rsidRDefault="00006A26" w:rsidP="00E25DB2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ประมวลจริยธรรมของข้าราชการ  </w:t>
      </w:r>
      <w:r w:rsidR="00FE3F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เทศบาลตำบลหนองแก </w:t>
      </w:r>
      <w:r w:rsidR="005931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</w:t>
      </w:r>
      <w:r w:rsidR="0059313D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006A26" w:rsidRPr="00041790" w:rsidRDefault="00006A26" w:rsidP="00006A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  <w:t>ข้อ ๓  ข้าราชการของ</w:t>
      </w:r>
      <w:r w:rsidR="00C526F7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041790">
        <w:rPr>
          <w:rFonts w:ascii="TH SarabunPSK" w:hAnsi="TH SarabunPSK" w:cs="TH SarabunPSK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r w:rsidR="00C5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1790">
        <w:rPr>
          <w:rFonts w:ascii="TH SarabunPSK" w:hAnsi="TH SarabunPSK" w:cs="TH SarabunPSK"/>
          <w:sz w:val="32"/>
          <w:szCs w:val="32"/>
          <w:cs/>
        </w:rPr>
        <w:t>ธรรมา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บาล โดยจะต้องยึดมั่นในค่านิยมหลัก ๑</w:t>
      </w:r>
      <w:r w:rsidRPr="00041790">
        <w:rPr>
          <w:rFonts w:ascii="TH SarabunPSK" w:hAnsi="TH SarabunPSK" w:cs="TH SarabunPSK"/>
          <w:sz w:val="32"/>
          <w:szCs w:val="32"/>
        </w:rPr>
        <w:t>o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ประการดังนี้</w:t>
      </w:r>
    </w:p>
    <w:p w:rsidR="00006A26" w:rsidRPr="00041790" w:rsidRDefault="00006A26" w:rsidP="00006A26">
      <w:pPr>
        <w:spacing w:after="0" w:line="240" w:lineRule="auto"/>
        <w:ind w:left="107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006A26" w:rsidRPr="00041790" w:rsidRDefault="00006A26" w:rsidP="00006A26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๒) ยึดมั่นในคุณธรรมและจริยธรรม</w:t>
      </w:r>
      <w:r w:rsidRPr="00041790">
        <w:rPr>
          <w:rFonts w:ascii="TH SarabunPSK" w:hAnsi="TH SarabunPSK" w:cs="TH SarabunPSK"/>
          <w:sz w:val="32"/>
          <w:szCs w:val="32"/>
        </w:rPr>
        <w:tab/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006A26" w:rsidRPr="00041790" w:rsidRDefault="00006A26" w:rsidP="00B22AE7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 xml:space="preserve">๔) การยึดถือประโยชน์ของประเทศชาติเหนือกว่าประโยชน์ส่วนตน </w:t>
      </w:r>
      <w:r w:rsidR="00B22AE7" w:rsidRPr="00041790">
        <w:rPr>
          <w:rFonts w:ascii="TH SarabunPSK" w:hAnsi="TH SarabunPSK" w:cs="TH SarabunPSK"/>
          <w:sz w:val="32"/>
          <w:szCs w:val="32"/>
          <w:cs/>
        </w:rPr>
        <w:t>และไม่มีผลประโยชน์</w:t>
      </w:r>
      <w:r w:rsidRPr="00041790">
        <w:rPr>
          <w:rFonts w:ascii="TH SarabunPSK" w:hAnsi="TH SarabunPSK" w:cs="TH SarabunPSK"/>
          <w:sz w:val="32"/>
          <w:szCs w:val="32"/>
          <w:cs/>
        </w:rPr>
        <w:t>ทับซ้อน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E25DB2" w:rsidRDefault="00E25DB2" w:rsidP="00E25DB2">
      <w:pPr>
        <w:pStyle w:val="a4"/>
        <w:spacing w:before="240" w:after="0" w:line="240" w:lineRule="auto"/>
        <w:ind w:left="180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/9</w:t>
      </w:r>
      <w:r w:rsidRPr="00041790">
        <w:rPr>
          <w:rFonts w:ascii="TH SarabunPSK" w:hAnsi="TH SarabunPSK" w:cs="TH SarabunPSK"/>
          <w:sz w:val="32"/>
          <w:szCs w:val="32"/>
          <w:cs/>
        </w:rPr>
        <w:t>) การยึดมั่น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C526F7" w:rsidRPr="00041790" w:rsidRDefault="00C526F7" w:rsidP="00E25DB2">
      <w:pPr>
        <w:pStyle w:val="a4"/>
        <w:spacing w:before="240" w:after="0" w:line="240" w:lineRule="auto"/>
        <w:ind w:left="180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E25DB2" w:rsidRPr="00041790" w:rsidRDefault="00E25DB2" w:rsidP="00E25DB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-5-</w:t>
      </w:r>
    </w:p>
    <w:p w:rsidR="00E25DB2" w:rsidRPr="00041790" w:rsidRDefault="00E25DB2" w:rsidP="00E25DB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pStyle w:val="a4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๙) การยึดมั่นในหลักจรรยาวิชาชีพขององค์กร</w:t>
      </w:r>
    </w:p>
    <w:p w:rsidR="00006A26" w:rsidRPr="00041790" w:rsidRDefault="00006A26" w:rsidP="00D10056">
      <w:pPr>
        <w:pStyle w:val="a4"/>
        <w:spacing w:after="240" w:line="240" w:lineRule="auto"/>
        <w:ind w:left="1797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>o</w:t>
      </w:r>
      <w:r w:rsidRPr="00041790">
        <w:rPr>
          <w:rFonts w:ascii="TH SarabunPSK" w:hAnsi="TH SarabunPSK" w:cs="TH SarabunPSK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</w:t>
      </w:r>
      <w:r w:rsidR="00E25DB2" w:rsidRPr="000417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1790">
        <w:rPr>
          <w:rFonts w:ascii="TH SarabunPSK" w:hAnsi="TH SarabunPSK" w:cs="TH SarabunPSK"/>
          <w:sz w:val="32"/>
          <w:szCs w:val="32"/>
          <w:cs/>
        </w:rPr>
        <w:t>ให้น่าอยู่คู่คุณธรรมและดูแลสภาพสิ่งแวดล้อมให้สอดคล้องรัฐธรรมนูญฉบับปัจจุบัน</w:t>
      </w:r>
    </w:p>
    <w:p w:rsidR="00E25DB2" w:rsidRPr="00041790" w:rsidRDefault="00E25DB2" w:rsidP="00D10056">
      <w:pPr>
        <w:pStyle w:val="a4"/>
        <w:spacing w:after="240" w:line="240" w:lineRule="auto"/>
        <w:ind w:left="1797"/>
        <w:jc w:val="thaiDistribute"/>
        <w:rPr>
          <w:rFonts w:ascii="TH SarabunPSK" w:hAnsi="TH SarabunPSK" w:cs="TH SarabunPSK"/>
          <w:sz w:val="32"/>
          <w:szCs w:val="32"/>
        </w:rPr>
      </w:pPr>
    </w:p>
    <w:p w:rsidR="00E25DB2" w:rsidRPr="00041790" w:rsidRDefault="00E0534E" w:rsidP="00D10056">
      <w:pPr>
        <w:pStyle w:val="a4"/>
        <w:spacing w:after="240" w:line="240" w:lineRule="auto"/>
        <w:ind w:left="17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12" o:spid="_x0000_s1032" style="position:absolute;left:0;text-align:left;margin-left:5.55pt;margin-top:2.2pt;width:462.55pt;height:58.4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" fillcolor="white [3201]" strokecolor="black [3200]" strokeweight="5pt">
            <v:stroke linestyle="thickThin"/>
            <v:shadow color="#868686"/>
            <v:textbox>
              <w:txbxContent>
                <w:p w:rsidR="007F5B46" w:rsidRPr="00286726" w:rsidRDefault="007F5B46" w:rsidP="00E25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8672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6. </w:t>
                  </w:r>
                  <w:proofErr w:type="gramStart"/>
                  <w:r w:rsidRPr="0028672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ข้อบังคับ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เทศบาลตำบลหนองแก</w:t>
                  </w:r>
                  <w:r w:rsidRPr="0028672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ว่าด้วยจรรยาข้าราชการ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เทศบาลตำบลหนองแก</w:t>
                  </w:r>
                  <w:proofErr w:type="gramEnd"/>
                </w:p>
                <w:p w:rsidR="007F5B46" w:rsidRDefault="007F5B46" w:rsidP="00E25DB2"/>
              </w:txbxContent>
            </v:textbox>
          </v:roundrect>
        </w:pict>
      </w:r>
    </w:p>
    <w:p w:rsidR="00E25DB2" w:rsidRPr="00041790" w:rsidRDefault="00E25DB2" w:rsidP="00D10056">
      <w:pPr>
        <w:pStyle w:val="a4"/>
        <w:spacing w:after="240" w:line="240" w:lineRule="auto"/>
        <w:ind w:left="1797"/>
        <w:jc w:val="thaiDistribute"/>
        <w:rPr>
          <w:rFonts w:ascii="TH SarabunPSK" w:hAnsi="TH SarabunPSK" w:cs="TH SarabunPSK"/>
          <w:sz w:val="32"/>
          <w:szCs w:val="32"/>
        </w:rPr>
      </w:pPr>
    </w:p>
    <w:p w:rsidR="00E25DB2" w:rsidRPr="00041790" w:rsidRDefault="00E25DB2" w:rsidP="00E25DB2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286726" w:rsidP="009C748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</w:t>
      </w:r>
      <w:r w:rsidR="00D10056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การดำเนินการด้านการเงิน การคลัง</w:t>
      </w:r>
      <w:r w:rsidR="00D10056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10056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การพัสดุ</w:t>
      </w:r>
      <w:r w:rsidR="00D10056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 xml:space="preserve">การจัดเก็บรายได้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</w:t>
      </w:r>
      <w:r w:rsidR="00D10056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การศึกษาของท้องถิ่น</w:t>
      </w:r>
      <w:r w:rsidR="00D10056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790746" w:rsidRPr="00041790" w:rsidRDefault="00286726" w:rsidP="006F3D1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 xml:space="preserve"> จึงได้กำหนดข้อบังคับจรรยาข้าราชการ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เทศบาลตำบลหนองแก     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</w:t>
      </w:r>
    </w:p>
    <w:p w:rsidR="00D10056" w:rsidRPr="00041790" w:rsidRDefault="00006A26" w:rsidP="009A555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9F56AD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F56AD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ความซื่อสัตย์และรับผิดชอบ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๑.๑</w:t>
      </w:r>
      <w:r w:rsidR="009F56AD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ปฏิบัติหน้าที่ด้วยความซื่อสัตย์สุจริต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๑.๒</w:t>
      </w:r>
      <w:r w:rsidR="009F56AD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๑.๓</w:t>
      </w:r>
      <w:r w:rsidR="009F56AD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</w:t>
      </w:r>
      <w:r w:rsidR="009F56AD" w:rsidRPr="00041790">
        <w:rPr>
          <w:rFonts w:ascii="TH SarabunPSK" w:hAnsi="TH SarabunPSK" w:cs="TH SarabunPSK"/>
          <w:sz w:val="32"/>
          <w:szCs w:val="32"/>
          <w:cs/>
        </w:rPr>
        <w:t>สำคัญ</w:t>
      </w:r>
    </w:p>
    <w:p w:rsidR="00006A26" w:rsidRPr="00041790" w:rsidRDefault="00006A26" w:rsidP="00B24143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๑.๔</w:t>
      </w:r>
      <w:r w:rsidR="009F56AD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B24143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24143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๒.๑</w:t>
      </w:r>
      <w:r w:rsidR="00B24143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006A26" w:rsidRPr="00041790" w:rsidRDefault="00006A26" w:rsidP="002242F5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๒.๒</w:t>
      </w:r>
      <w:r w:rsidR="00B24143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866B6F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66B6F" w:rsidRPr="000417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การมุ่งผลสัมฤทธิ์ของงาน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๓.๑</w:t>
      </w:r>
      <w:r w:rsidR="00607C15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210B1F" w:rsidRPr="00041790" w:rsidRDefault="00210B1F" w:rsidP="00006A2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210B1F" w:rsidRDefault="00210B1F" w:rsidP="00210B1F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ขยันอุทิศตน........</w:t>
      </w:r>
    </w:p>
    <w:p w:rsidR="00286726" w:rsidRDefault="00286726" w:rsidP="00210B1F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286726" w:rsidRPr="00041790" w:rsidRDefault="00286726" w:rsidP="00210B1F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210B1F" w:rsidRPr="00041790" w:rsidRDefault="00210B1F" w:rsidP="00210B1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-6-</w:t>
      </w:r>
    </w:p>
    <w:p w:rsidR="00006A26" w:rsidRPr="00041790" w:rsidRDefault="00006A26" w:rsidP="00210B1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>๓.๒</w:t>
      </w:r>
      <w:r w:rsidR="00607C15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๓.๓</w:t>
      </w:r>
      <w:r w:rsidR="00607C15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006A26" w:rsidRPr="00041790" w:rsidRDefault="00006A26" w:rsidP="00607C15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๓.๔ พัฒนาตนเองอย่างต่อเนื่อง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607C15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07C15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๔.๑</w:t>
      </w:r>
      <w:r w:rsidR="00E16A6C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006A26" w:rsidRPr="00041790" w:rsidRDefault="00006A26" w:rsidP="00E16A6C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๔.๒</w:t>
      </w:r>
      <w:r w:rsidR="00E16A6C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ไม่มีอคติในการปฏิบัติหน้าที่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E16A6C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E16A6C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๕.๑</w:t>
      </w:r>
      <w:r w:rsidR="00506413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๕.๒</w:t>
      </w:r>
      <w:r w:rsidR="00506413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006A26" w:rsidRPr="00041790" w:rsidRDefault="00006A26" w:rsidP="00506413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๕.๓</w:t>
      </w:r>
      <w:r w:rsidR="00506413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0E433A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0E433A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041790">
        <w:rPr>
          <w:rFonts w:ascii="TH SarabunPSK" w:hAnsi="TH SarabunPSK" w:cs="TH SarabunPSK"/>
          <w:sz w:val="32"/>
          <w:szCs w:val="32"/>
          <w:cs/>
        </w:rPr>
        <w:t>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๖.๑</w:t>
      </w:r>
      <w:r w:rsidR="00D4046D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๖.๒</w:t>
      </w:r>
      <w:r w:rsidR="00D4046D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กล้าหาญและยืนหยัดในสิ่งที่ถูกต้อง</w:t>
      </w:r>
    </w:p>
    <w:p w:rsidR="00006A26" w:rsidRPr="00041790" w:rsidRDefault="00006A26" w:rsidP="00D4046D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๖.๓</w:t>
      </w:r>
      <w:r w:rsidR="00D4046D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D4046D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D4046D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๗.๒</w:t>
      </w:r>
      <w:r w:rsidR="00D4046D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210B1F" w:rsidRPr="00041790" w:rsidRDefault="00210B1F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0FFC" w:rsidRPr="00041790" w:rsidRDefault="00E0534E" w:rsidP="00006A2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13" o:spid="_x0000_s1033" style="position:absolute;left:0;text-align:left;margin-left:-.8pt;margin-top:.55pt;width:462.55pt;height:58.4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" fillcolor="white [3201]" strokecolor="black [3200]" strokeweight="5pt">
            <v:stroke linestyle="thickThin"/>
            <v:shadow color="#868686"/>
            <v:textbox>
              <w:txbxContent>
                <w:p w:rsidR="007F5B46" w:rsidRPr="00286726" w:rsidRDefault="007F5B46" w:rsidP="00210B1F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86726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7.</w:t>
                  </w:r>
                  <w:r w:rsidRPr="0028672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มาตรฐานทางคุณธรรมจริยธรรม พนักงาน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เทศบาล ลูกจ้าง</w:t>
                  </w:r>
                  <w:r w:rsidRPr="0028672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และพนักงานจ้างของ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เทศบาลตำบลหนองแก</w:t>
                  </w:r>
                </w:p>
                <w:p w:rsidR="007F5B46" w:rsidRPr="00E25DB2" w:rsidRDefault="007F5B46" w:rsidP="00210B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7F5B46" w:rsidRDefault="007F5B46" w:rsidP="00210B1F"/>
              </w:txbxContent>
            </v:textbox>
          </v:roundrect>
        </w:pict>
      </w:r>
    </w:p>
    <w:p w:rsidR="00800350" w:rsidRPr="00041790" w:rsidRDefault="00800350" w:rsidP="002218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0097" w:rsidRPr="00041790" w:rsidRDefault="00BD0097" w:rsidP="006D3DA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210B1F" w:rsidRPr="00041790" w:rsidRDefault="00210B1F" w:rsidP="006D3DA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210B1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ก.ถ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.) ได้กำหนดมาตรฐานทางคุณธรรมจริยธรรมของข้าราชการ พนักงาน</w:t>
      </w:r>
      <w:r w:rsidR="00D13338">
        <w:rPr>
          <w:rFonts w:ascii="TH SarabunPSK" w:hAnsi="TH SarabunPSK" w:cs="TH SarabunPSK" w:hint="cs"/>
          <w:sz w:val="32"/>
          <w:szCs w:val="32"/>
          <w:cs/>
        </w:rPr>
        <w:t>เทศบาล ลูกจ้าง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006A26" w:rsidRPr="00041790" w:rsidRDefault="00006A26" w:rsidP="00D133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006A26" w:rsidRPr="00041790" w:rsidRDefault="00006A26" w:rsidP="006D3D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006A26" w:rsidRPr="00041790" w:rsidRDefault="00006A26" w:rsidP="006D3D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006A26" w:rsidRPr="00041790" w:rsidRDefault="00006A26" w:rsidP="006D3D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006A26" w:rsidRPr="00041790" w:rsidRDefault="00006A26" w:rsidP="006D3D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>พึงพัฒนาทักษะ ความรู้ ความสามารถ และตนเองให้ทันสมัยอยู่เสมอ</w:t>
      </w:r>
    </w:p>
    <w:p w:rsidR="00006A26" w:rsidRPr="00041790" w:rsidRDefault="00006A26" w:rsidP="006D3D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พึงมีจรรยาบรรณต่อตนเอง</w:t>
      </w:r>
    </w:p>
    <w:p w:rsidR="00210B1F" w:rsidRPr="00041790" w:rsidRDefault="00210B1F" w:rsidP="00210B1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0B1F" w:rsidRPr="00041790" w:rsidRDefault="00210B1F" w:rsidP="00210B1F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/7. </w:t>
      </w:r>
      <w:r w:rsidRPr="00041790">
        <w:rPr>
          <w:rFonts w:ascii="TH SarabunPSK" w:hAnsi="TH SarabunPSK" w:cs="TH SarabunPSK"/>
          <w:sz w:val="32"/>
          <w:szCs w:val="32"/>
          <w:cs/>
        </w:rPr>
        <w:t>พึงมีจรรยาบรรณ.....</w:t>
      </w:r>
    </w:p>
    <w:p w:rsidR="00210B1F" w:rsidRPr="00041790" w:rsidRDefault="00210B1F" w:rsidP="00210B1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-7-</w:t>
      </w:r>
    </w:p>
    <w:p w:rsidR="00210B1F" w:rsidRPr="00041790" w:rsidRDefault="00210B1F" w:rsidP="00210B1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6D3D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พึงมีจรรยาบรรณต่อหน่วยงาน</w:t>
      </w:r>
    </w:p>
    <w:p w:rsidR="00006A26" w:rsidRPr="00041790" w:rsidRDefault="00006A26" w:rsidP="006D3D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006A26" w:rsidRPr="00041790" w:rsidRDefault="00E0534E" w:rsidP="006D3DA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AutoShape 14" o:spid="_x0000_s1034" style="position:absolute;left:0;text-align:left;margin-left:-4.45pt;margin-top:27.25pt;width:462.55pt;height:58.4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" fillcolor="white [3201]" strokecolor="black [3200]" strokeweight="5pt">
            <v:stroke linestyle="thickThin"/>
            <v:shadow color="#868686"/>
            <v:textbox>
              <w:txbxContent>
                <w:p w:rsidR="007F5B46" w:rsidRPr="00E2565A" w:rsidRDefault="007F5B46" w:rsidP="001C5C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2565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8.</w:t>
                  </w:r>
                  <w:r w:rsidRPr="00E256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ประกาศเจตนารมณ์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เทศบาลตำบลหนองแก</w:t>
                  </w:r>
                  <w:r w:rsidRPr="00E256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เป็นหน่วยงานในการต่อต้านการทุจริต</w:t>
                  </w:r>
                  <w:proofErr w:type="spellStart"/>
                  <w:r w:rsidRPr="00E2565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คอรัปชั่น</w:t>
                  </w:r>
                  <w:proofErr w:type="spellEnd"/>
                </w:p>
                <w:p w:rsidR="007F5B46" w:rsidRPr="00210B1F" w:rsidRDefault="007F5B46" w:rsidP="001C5C72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7F5B46" w:rsidRPr="00E25DB2" w:rsidRDefault="007F5B46" w:rsidP="001C5C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7F5B46" w:rsidRDefault="007F5B46" w:rsidP="001C5C72"/>
              </w:txbxContent>
            </v:textbox>
          </v:roundrect>
        </w:pic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พึงมีจรรยาบรรณต่อประชาชนและสังคม</w:t>
      </w:r>
    </w:p>
    <w:p w:rsidR="001C5C72" w:rsidRPr="00041790" w:rsidRDefault="001C5C72" w:rsidP="001C5C72">
      <w:pPr>
        <w:autoSpaceDE w:val="0"/>
        <w:autoSpaceDN w:val="0"/>
        <w:adjustRightInd w:val="0"/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1C5C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5C72" w:rsidRPr="00041790" w:rsidRDefault="001C5C72" w:rsidP="001C5C7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p w:rsidR="00006A26" w:rsidRPr="00041790" w:rsidRDefault="00006A26" w:rsidP="001C5C7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5"/>
          <w:szCs w:val="25"/>
          <w:cs/>
        </w:rPr>
        <w:tab/>
      </w:r>
      <w:r w:rsidRPr="00041790">
        <w:rPr>
          <w:rFonts w:ascii="TH SarabunPSK" w:hAnsi="TH SarabunPSK" w:cs="TH SarabunPSK"/>
          <w:sz w:val="25"/>
          <w:szCs w:val="25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>เนื่องด้วย</w:t>
      </w:r>
      <w:r w:rsidR="00E2565A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 w:rsidR="00E2565A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เทศบาลตำบลหนองแก </w:t>
      </w:r>
      <w:r w:rsidRPr="00041790">
        <w:rPr>
          <w:rFonts w:ascii="TH SarabunPSK" w:hAnsi="TH SarabunPSK" w:cs="TH SarabunPSK"/>
          <w:sz w:val="32"/>
          <w:szCs w:val="32"/>
          <w:cs/>
        </w:rPr>
        <w:t>ได้คำนึงถึงความต้องการและประโยชน์สูงสุดของประชาชน</w:t>
      </w:r>
      <w:r w:rsidR="00E256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เป็นหลัก 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="00E2565A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 ได้เล็งเห็นความสำคัญของปัญหาทุจริต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คอรัปชั่น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 w:rsidR="00E2565A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เทศบาลตำบลหนองแก </w:t>
      </w:r>
      <w:r w:rsidRPr="00041790">
        <w:rPr>
          <w:rFonts w:ascii="TH SarabunPSK" w:hAnsi="TH SarabunPSK" w:cs="TH SarabunPSK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คอรัปชั่น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 โดยให้เจ้าหน้าที่ทุกคนถือปฏิบัติ  ดังนี้</w:t>
      </w:r>
    </w:p>
    <w:p w:rsidR="00006A26" w:rsidRPr="00041790" w:rsidRDefault="00006A26" w:rsidP="00E2565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006A26" w:rsidRPr="00041790" w:rsidRDefault="00006A26" w:rsidP="00006A2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006A26" w:rsidRPr="00041790" w:rsidRDefault="00006A26" w:rsidP="00006A2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006A26" w:rsidRPr="00041790" w:rsidRDefault="00006A26" w:rsidP="00006A2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006A26" w:rsidRPr="00041790" w:rsidRDefault="00006A26" w:rsidP="00006A2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กล้ายืนหยัดในสิ่งที่ถูกต้อง</w:t>
      </w:r>
    </w:p>
    <w:p w:rsidR="00006A26" w:rsidRPr="00041790" w:rsidRDefault="00006A26" w:rsidP="00006A2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เปิดเผยต่อสาธารณะเมื่อพบเหตุคอร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์รัปชั่น</w:t>
      </w:r>
      <w:proofErr w:type="spellEnd"/>
    </w:p>
    <w:p w:rsidR="00006A26" w:rsidRPr="00041790" w:rsidRDefault="00006A26" w:rsidP="00006A2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ร่วมปกป้อง  คุ้มครอง  ผู้ต่อต้านคอร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์รัปชั่น</w:t>
      </w:r>
      <w:proofErr w:type="spellEnd"/>
    </w:p>
    <w:p w:rsidR="00006A26" w:rsidRPr="00041790" w:rsidRDefault="00006A26" w:rsidP="00006A2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พร้อมรับการตรวจสอบจากทุกภาคส่วน</w:t>
      </w:r>
    </w:p>
    <w:p w:rsidR="00550316" w:rsidRPr="00041790" w:rsidRDefault="00EA117B" w:rsidP="003358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006A26" w:rsidRPr="00041790" w:rsidRDefault="00006A26" w:rsidP="00E2565A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006A26" w:rsidRPr="00041790" w:rsidRDefault="00006A26" w:rsidP="00006A26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บทที่ ๒  การเปิดเผยผลประโยชน์สาธารณะ</w:t>
      </w:r>
    </w:p>
    <w:p w:rsidR="00006A26" w:rsidRPr="00041790" w:rsidRDefault="00006A26" w:rsidP="00550316">
      <w:pPr>
        <w:pStyle w:val="a4"/>
        <w:numPr>
          <w:ilvl w:val="0"/>
          <w:numId w:val="2"/>
        </w:numPr>
        <w:spacing w:after="120" w:line="240" w:lineRule="auto"/>
        <w:ind w:left="1775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AD6459" w:rsidRPr="00041790" w:rsidRDefault="00E0534E" w:rsidP="00AD6459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AutoShape 16" o:spid="_x0000_s1035" style="position:absolute;left:0;text-align:left;margin-left:-4.45pt;margin-top:3.45pt;width:212.6pt;height:40.1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" fillcolor="white [3201]" strokecolor="black [3200]" strokeweight="5pt">
            <v:stroke linestyle="thickThin"/>
            <v:shadow color="#868686"/>
            <v:textbox>
              <w:txbxContent>
                <w:p w:rsidR="007F5B46" w:rsidRPr="00E2565A" w:rsidRDefault="007F5B46" w:rsidP="00AD64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2565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9.</w:t>
                  </w:r>
                  <w:r w:rsidRPr="00E2565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ความหมายผลประโยชน์ทับซ้อน</w:t>
                  </w:r>
                </w:p>
                <w:p w:rsidR="007F5B46" w:rsidRPr="00210B1F" w:rsidRDefault="007F5B46" w:rsidP="00AD6459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7F5B46" w:rsidRPr="00E25DB2" w:rsidRDefault="007F5B46" w:rsidP="00AD64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7F5B46" w:rsidRDefault="007F5B46" w:rsidP="00AD6459"/>
              </w:txbxContent>
            </v:textbox>
          </v:roundrect>
        </w:pict>
      </w:r>
    </w:p>
    <w:p w:rsidR="00AD6459" w:rsidRPr="00041790" w:rsidRDefault="00AD6459" w:rsidP="00AD6459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6459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 xml:space="preserve">คำว่า  </w:t>
      </w:r>
      <w:r w:rsidRPr="00041790">
        <w:rPr>
          <w:rFonts w:ascii="TH SarabunPSK" w:hAnsi="TH SarabunPSK" w:cs="TH SarabunPSK"/>
          <w:sz w:val="32"/>
          <w:szCs w:val="32"/>
        </w:rPr>
        <w:t xml:space="preserve">Conflict  of  Interests  </w:t>
      </w:r>
      <w:r w:rsidRPr="00041790">
        <w:rPr>
          <w:rFonts w:ascii="TH SarabunPSK" w:hAnsi="TH SarabunPSK" w:cs="TH SarabunPSK"/>
          <w:sz w:val="32"/>
          <w:szCs w:val="32"/>
          <w:cs/>
        </w:rPr>
        <w:t>มีการใช้คำภาษาไทยไว้หลายคำ  เช่น  “ผลประโยชน์</w:t>
      </w:r>
      <w:r w:rsidR="00E2565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1790">
        <w:rPr>
          <w:rFonts w:ascii="TH SarabunPSK" w:hAnsi="TH SarabunPSK" w:cs="TH SarabunPSK"/>
          <w:sz w:val="32"/>
          <w:szCs w:val="32"/>
          <w:cs/>
        </w:rPr>
        <w:t>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041790">
        <w:rPr>
          <w:rFonts w:ascii="TH SarabunPSK" w:hAnsi="TH SarabunPSK" w:cs="TH SarabunPSK"/>
          <w:sz w:val="32"/>
          <w:szCs w:val="32"/>
        </w:rPr>
        <w:t xml:space="preserve">Governance)  </w:t>
      </w:r>
      <w:r w:rsidRPr="00041790">
        <w:rPr>
          <w:rFonts w:ascii="TH SarabunPSK" w:hAnsi="TH SarabunPSK" w:cs="TH SarabunPSK"/>
          <w:sz w:val="32"/>
          <w:szCs w:val="32"/>
          <w:cs/>
        </w:rPr>
        <w:t>โดยทั่วไปเรื่องผลประโยชน์ทับซ้อน  จึงหมายถึงความ</w:t>
      </w:r>
    </w:p>
    <w:p w:rsidR="00AD6459" w:rsidRPr="00041790" w:rsidRDefault="00AD6459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6459" w:rsidRPr="00041790" w:rsidRDefault="00AD6459" w:rsidP="00AD645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/ทับซ้อน.....</w:t>
      </w:r>
    </w:p>
    <w:p w:rsidR="00AD6459" w:rsidRPr="00041790" w:rsidRDefault="00AD6459" w:rsidP="00AD64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-8-</w:t>
      </w:r>
    </w:p>
    <w:p w:rsidR="00AD6459" w:rsidRPr="00041790" w:rsidRDefault="00AD6459" w:rsidP="00AD64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02B4" w:rsidRPr="00041790" w:rsidRDefault="00AD6459" w:rsidP="00AD64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ทับ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จำกัดอยู่ในรูปแบบของตัวเงิน  หรือทรัพย์สินเท่านั้น  แต่รวมถึงผลประโยชน์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ที่ไม่ใช่ในรูปตัวเงินหรือทรัพย์สินมีลักษณะ ๗  ประการ  ดังนี้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ab/>
      </w:r>
      <w:r w:rsidRPr="00041790">
        <w:rPr>
          <w:rFonts w:ascii="TH SarabunPSK" w:hAnsi="TH SarabunPSK" w:cs="TH SarabunPSK"/>
          <w:sz w:val="32"/>
          <w:szCs w:val="32"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>๔</w:t>
      </w:r>
      <w:r w:rsidRPr="00041790">
        <w:rPr>
          <w:rFonts w:ascii="TH SarabunPSK" w:hAnsi="TH SarabunPSK" w:cs="TH SarabunPSK"/>
          <w:sz w:val="32"/>
          <w:szCs w:val="32"/>
        </w:rPr>
        <w:t>.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ab/>
      </w:r>
      <w:r w:rsidRPr="00041790">
        <w:rPr>
          <w:rFonts w:ascii="TH SarabunPSK" w:hAnsi="TH SarabunPSK" w:cs="TH SarabunPSK"/>
          <w:sz w:val="32"/>
          <w:szCs w:val="32"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>๕</w:t>
      </w:r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r w:rsidRPr="00041790">
        <w:rPr>
          <w:rFonts w:ascii="TH SarabunPSK" w:hAnsi="TH SarabunPSK" w:cs="TH SarabunPSK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</w:r>
      <w:r w:rsidRPr="00041790">
        <w:rPr>
          <w:rFonts w:ascii="TH SarabunPSK" w:hAnsi="TH SarabunPSK" w:cs="TH SarabunPSK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E0534E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15" o:spid="_x0000_s1036" type="#_x0000_t98" style="position:absolute;left:0;text-align:left;margin-left:14.4pt;margin-top:16.4pt;width:442.15pt;height:211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" fillcolor="white [3201]" strokecolor="black [3200]" strokeweight="2.5pt">
            <v:shadow color="#868686"/>
            <v:textbox>
              <w:txbxContent>
                <w:p w:rsidR="007F5B46" w:rsidRPr="00E2565A" w:rsidRDefault="007F5B46" w:rsidP="00636F15">
                  <w:pPr>
                    <w:spacing w:before="24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u w:val="double"/>
                    </w:rPr>
                  </w:pPr>
                  <w:r w:rsidRPr="00E2565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u w:val="double"/>
                      <w:cs/>
                    </w:rPr>
                    <w:t>หลักสำคัญของการจัดการผลประโยชน์ทับซ้อน</w:t>
                  </w:r>
                </w:p>
                <w:p w:rsidR="007F5B46" w:rsidRPr="00E2565A" w:rsidRDefault="007F5B46" w:rsidP="00636F15">
                  <w:pPr>
                    <w:spacing w:after="0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E2565A">
                    <w:rPr>
                      <w:rFonts w:ascii="TH SarabunPSK" w:hAnsi="TH SarabunPSK" w:cs="TH SarabunPSK"/>
                      <w:sz w:val="36"/>
                      <w:szCs w:val="36"/>
                    </w:rPr>
                    <w:sym w:font="Webdings" w:char="F03D"/>
                  </w:r>
                  <w:r w:rsidRPr="00E2565A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ชุมชนคาดหวังให้เจ้าหน้าที่ปฏิบัติงานอย่างเป็นธรรม  โดยให้ผลประโยชน์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</w:t>
                  </w:r>
                  <w:r w:rsidRPr="00E2565A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ของสาธารณะมีความสำคัญในอันดับต้น</w:t>
                  </w:r>
                </w:p>
                <w:p w:rsidR="007F5B46" w:rsidRPr="00E2565A" w:rsidRDefault="007F5B46" w:rsidP="00636F15">
                  <w:pP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E2565A">
                    <w:rPr>
                      <w:rFonts w:ascii="TH SarabunPSK" w:hAnsi="TH SarabunPSK" w:cs="TH SarabunPSK"/>
                      <w:sz w:val="36"/>
                      <w:szCs w:val="36"/>
                    </w:rPr>
                    <w:sym w:font="Webdings" w:char="F03D"/>
                  </w:r>
                  <w:r w:rsidRPr="00E2565A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และต้องได้รับการปฏิบัติอย่างเป็นธรรม)</w:t>
                  </w:r>
                </w:p>
                <w:p w:rsidR="007F5B46" w:rsidRDefault="007F5B46"/>
              </w:txbxContent>
            </v:textbox>
          </v:shape>
        </w:pict>
      </w: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006A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ab/>
      </w:r>
    </w:p>
    <w:p w:rsidR="00006A26" w:rsidRPr="00041790" w:rsidRDefault="00006A26" w:rsidP="00006A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463DB" w:rsidRPr="00041790" w:rsidRDefault="009463DB" w:rsidP="00006A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-</w:t>
      </w:r>
      <w:r w:rsidR="00636F15" w:rsidRPr="00041790">
        <w:rPr>
          <w:rFonts w:ascii="TH SarabunPSK" w:hAnsi="TH SarabunPSK" w:cs="TH SarabunPSK"/>
          <w:sz w:val="32"/>
          <w:szCs w:val="32"/>
          <w:cs/>
        </w:rPr>
        <w:t>9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9463DB" w:rsidRPr="00041790" w:rsidRDefault="009463DB" w:rsidP="00006A2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006A26" w:rsidRPr="00041790" w:rsidRDefault="00006A26" w:rsidP="00006A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บทที่ ๑ </w:t>
      </w:r>
    </w:p>
    <w:p w:rsidR="00006A26" w:rsidRPr="00041790" w:rsidRDefault="00006A26" w:rsidP="00006A2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006A26" w:rsidRPr="00041790" w:rsidRDefault="00636F15" w:rsidP="00636F1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041790">
        <w:rPr>
          <w:rFonts w:ascii="TH SarabunPSK" w:hAnsi="TH SarabunPSK" w:cs="TH SarabunPSK"/>
          <w:sz w:val="32"/>
          <w:szCs w:val="32"/>
        </w:rPr>
        <w:t>Conflic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 of interest : COI) </w:t>
      </w:r>
      <w:r w:rsidRPr="00041790">
        <w:rPr>
          <w:rFonts w:ascii="TH SarabunPSK" w:hAnsi="TH SarabunPSK" w:cs="TH SarabunPSK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ธรรม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บาลและเป็นอุปสรรคต่อการพัฒนาประเทศ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</w:t>
      </w:r>
      <w:r w:rsidR="00E2565A">
        <w:rPr>
          <w:rFonts w:ascii="TH SarabunPSK" w:hAnsi="TH SarabunPSK" w:cs="TH SarabunPSK" w:hint="cs"/>
          <w:sz w:val="32"/>
          <w:szCs w:val="32"/>
          <w:cs/>
        </w:rPr>
        <w:t>๕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</w:t>
      </w:r>
      <w:r w:rsidR="00F816AB" w:rsidRPr="00041790">
        <w:rPr>
          <w:rFonts w:ascii="TH SarabunPSK" w:hAnsi="TH SarabunPSK" w:cs="TH SarabunPSK"/>
          <w:sz w:val="32"/>
          <w:szCs w:val="32"/>
          <w:cs/>
        </w:rPr>
        <w:t>ชการ</w:t>
      </w:r>
      <w:r w:rsidR="00E2565A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041790">
        <w:rPr>
          <w:rFonts w:ascii="TH SarabunPSK" w:hAnsi="TH SarabunPSK" w:cs="TH SarabunPSK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</w:t>
      </w:r>
      <w:r w:rsidR="00C01931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๓</w:t>
      </w:r>
      <w:r w:rsidR="00C01931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หัวข้อใหญ่</w:t>
      </w:r>
      <w:r w:rsidR="00C01931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คือ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การบริหารจัดการผลประโยชน์ทับซ้อน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r w:rsidRPr="00041790">
        <w:rPr>
          <w:rFonts w:ascii="TH SarabunPSK" w:hAnsi="TH SarabunPSK" w:cs="TH SarabunPSK"/>
          <w:sz w:val="32"/>
          <w:szCs w:val="32"/>
          <w:cs/>
        </w:rPr>
        <w:t>การเปิดเผยผลประโยชน์สาธารณะ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</w:t>
      </w:r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r w:rsidRPr="00041790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041790">
        <w:rPr>
          <w:rFonts w:ascii="TH SarabunPSK" w:hAnsi="TH SarabunPSK" w:cs="TH SarabunPSK"/>
          <w:sz w:val="32"/>
          <w:szCs w:val="32"/>
        </w:rPr>
        <w:t>-</w:t>
      </w:r>
      <w:r w:rsidRPr="00041790">
        <w:rPr>
          <w:rFonts w:ascii="TH SarabunPSK" w:hAnsi="TH SarabunPSK" w:cs="TH SarabunPSK"/>
          <w:sz w:val="32"/>
          <w:szCs w:val="32"/>
          <w:cs/>
        </w:rPr>
        <w:t>รับของขวัญและผลประโยชน์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636F15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•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•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041790">
        <w:rPr>
          <w:rFonts w:ascii="TH SarabunPSK" w:hAnsi="TH SarabunPSK" w:cs="TH SarabunPSK"/>
          <w:sz w:val="32"/>
          <w:szCs w:val="32"/>
        </w:rPr>
        <w:t>)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ซ้อนทับมากขึ้น</w:t>
      </w:r>
    </w:p>
    <w:p w:rsidR="00636F15" w:rsidRPr="00041790" w:rsidRDefault="00636F15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36F15" w:rsidRPr="00041790" w:rsidRDefault="00636F15" w:rsidP="00636F15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หน่วยงาน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636F15" w:rsidRPr="00041790" w:rsidRDefault="00636F15" w:rsidP="00636F1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10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636F15" w:rsidRPr="00041790" w:rsidRDefault="00636F15" w:rsidP="00636F15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ลดการทุจริตประพฤติมิชอบ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แสดงความยึดมั่นในหลักธรรมมา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บาล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006A26" w:rsidRPr="00041790" w:rsidRDefault="00006A26" w:rsidP="0031158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sym w:font="Webdings" w:char="F034"/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นิยามศัพท์และแนวคิดสำคัญ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lastRenderedPageBreak/>
        <w:t xml:space="preserve">•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ผลประโยชน์ส่วนตน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(private interest) </w:t>
      </w:r>
      <w:r w:rsidRPr="00041790">
        <w:rPr>
          <w:rFonts w:ascii="TH SarabunPSK" w:hAnsi="TH SarabunPSK" w:cs="TH SarabunPSK"/>
          <w:sz w:val="32"/>
          <w:szCs w:val="32"/>
        </w:rPr>
        <w:t>– “</w:t>
      </w: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</w:t>
      </w:r>
      <w:r w:rsidRPr="00041790">
        <w:rPr>
          <w:rFonts w:ascii="TH SarabunPSK" w:hAnsi="TH SarabunPSK" w:cs="TH SarabunPSK"/>
          <w:sz w:val="32"/>
          <w:szCs w:val="32"/>
        </w:rPr>
        <w:t xml:space="preserve">” </w:t>
      </w:r>
      <w:r w:rsidRPr="00041790">
        <w:rPr>
          <w:rFonts w:ascii="TH SarabunPSK" w:hAnsi="TH SarabunPSK" w:cs="TH SarabunPSK"/>
          <w:sz w:val="32"/>
          <w:szCs w:val="32"/>
          <w:cs/>
        </w:rPr>
        <w:t>คือสิ่ง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ที่มีผลต่อบุคคล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กลุ่มไม่ว่าในทางบวกหรือลบ</w:t>
      </w:r>
      <w:r w:rsidRPr="00041790">
        <w:rPr>
          <w:rFonts w:ascii="TH SarabunPSK" w:hAnsi="TH SarabunPSK" w:cs="TH SarabunPSK"/>
          <w:sz w:val="32"/>
          <w:szCs w:val="32"/>
        </w:rPr>
        <w:t xml:space="preserve"> “</w:t>
      </w: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ผลประโยชน์ส่วนตน</w:t>
      </w:r>
      <w:r w:rsidRPr="00041790">
        <w:rPr>
          <w:rFonts w:ascii="TH SarabunPSK" w:hAnsi="TH SarabunPSK" w:cs="TH SarabunPSK"/>
          <w:sz w:val="32"/>
          <w:szCs w:val="32"/>
        </w:rPr>
        <w:t xml:space="preserve">” </w:t>
      </w:r>
      <w:r w:rsidRPr="00041790">
        <w:rPr>
          <w:rFonts w:ascii="TH SarabunPSK" w:hAnsi="TH SarabunPSK" w:cs="TH SarabunPSK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ผลประโยชน์ส่วนตนมี</w:t>
      </w:r>
      <w:r w:rsidR="00E25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="00E25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ประเภทคือที่เกี่ยวกับเงิน</w:t>
      </w:r>
      <w:r w:rsidRPr="00041790">
        <w:rPr>
          <w:rFonts w:ascii="TH SarabunPSK" w:hAnsi="TH SarabunPSK" w:cs="TH SarabunPSK"/>
          <w:sz w:val="32"/>
          <w:szCs w:val="32"/>
        </w:rPr>
        <w:t xml:space="preserve"> (pecuniary) </w:t>
      </w:r>
      <w:r w:rsidRPr="00041790">
        <w:rPr>
          <w:rFonts w:ascii="TH SarabunPSK" w:hAnsi="TH SarabunPSK" w:cs="TH SarabunPSK"/>
          <w:sz w:val="32"/>
          <w:szCs w:val="32"/>
          <w:cs/>
        </w:rPr>
        <w:t>และที่ไม่เกี่ยวกับเงิน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</w:rPr>
      </w:pPr>
      <w:r w:rsidRPr="00041790">
        <w:rPr>
          <w:rFonts w:ascii="TH SarabunPSK" w:hAnsi="TH SarabunPSK" w:cs="TH SarabunPSK"/>
          <w:sz w:val="32"/>
          <w:szCs w:val="32"/>
        </w:rPr>
        <w:t>(non-pecuniary)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ที่ไม่ได้อยู่ในรูปตัวเงิน เช่นสัมปทานส่วนลดของขวัญหรือของที่แสดงน้ำใจไมตรี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เช่นสถาบันการศึกษาสมาคมลัทธิแนวคิดมักอยู่ในรูปความลำเอียง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อคติ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ความคิดเห็นส่วนตัวก็จัดอยู่ในประเภทนี้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•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หน้าที่สาธารณะ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(public duty) </w:t>
      </w:r>
      <w:r w:rsidRPr="00041790">
        <w:rPr>
          <w:rFonts w:ascii="TH SarabunPSK" w:hAnsi="TH SarabunPSK" w:cs="TH SarabunPSK"/>
          <w:sz w:val="32"/>
          <w:szCs w:val="32"/>
        </w:rPr>
        <w:t xml:space="preserve">– </w:t>
      </w:r>
      <w:r w:rsidRPr="00041790">
        <w:rPr>
          <w:rFonts w:ascii="TH SarabunPSK" w:hAnsi="TH SarabunPSK" w:cs="TH SarabunPSK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041790">
        <w:rPr>
          <w:rFonts w:ascii="TH SarabunPSK" w:hAnsi="TH SarabunPSK" w:cs="TH SarabunPSK"/>
          <w:sz w:val="32"/>
          <w:szCs w:val="32"/>
        </w:rPr>
        <w:t xml:space="preserve"> (public interest) </w:t>
      </w:r>
      <w:r w:rsidRPr="00041790">
        <w:rPr>
          <w:rFonts w:ascii="TH SarabunPSK" w:hAnsi="TH SarabunPSK" w:cs="TH SarabunPSK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ที่ทำงานให้ภาครัฐเช่นที่ปรึกษาอาสาสมัคร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•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ผลประโยชน์สาธารณะ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006A26" w:rsidRPr="00041790" w:rsidRDefault="00EA183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311582" w:rsidRPr="00041790" w:rsidRDefault="00311582" w:rsidP="00311582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/-</w:t>
      </w:r>
      <w:r w:rsidRPr="00041790">
        <w:rPr>
          <w:rFonts w:ascii="TH SarabunPSK" w:hAnsi="TH SarabunPSK" w:cs="TH SarabunPSK"/>
          <w:sz w:val="32"/>
          <w:szCs w:val="32"/>
          <w:cs/>
        </w:rPr>
        <w:t>หลีกเลี่ยงการ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311582" w:rsidRPr="00041790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11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311582" w:rsidRPr="00041790" w:rsidRDefault="00311582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หลีกเลี่ยงการกระทำ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  <w:r w:rsidR="00EA1836" w:rsidRPr="00041790">
        <w:rPr>
          <w:rFonts w:ascii="TH SarabunPSK" w:hAnsi="TH SarabunPSK" w:cs="TH SarabunPSK"/>
          <w:sz w:val="32"/>
          <w:szCs w:val="32"/>
          <w:cs/>
        </w:rPr>
        <w:t>ภายใน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1C66F1" w:rsidRPr="00041790" w:rsidRDefault="00006A26" w:rsidP="0031158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  <w:r w:rsidR="00CB750F" w:rsidRPr="00041790">
        <w:rPr>
          <w:rFonts w:ascii="TH SarabunPSK" w:hAnsi="TH SarabunPSK" w:cs="TH SarabunPSK"/>
          <w:sz w:val="32"/>
          <w:szCs w:val="32"/>
          <w:cs/>
        </w:rPr>
        <w:t>ตำแหน่งงานใหม่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•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ผลประโยชน์ทับซ้อน</w:t>
      </w:r>
      <w:r w:rsidRPr="00041790">
        <w:rPr>
          <w:rFonts w:ascii="TH SarabunPSK" w:hAnsi="TH SarabunPSK" w:cs="TH SarabunPSK"/>
          <w:sz w:val="32"/>
          <w:szCs w:val="32"/>
        </w:rPr>
        <w:t xml:space="preserve"> (Conflict of Interests) </w:t>
      </w:r>
      <w:r w:rsidRPr="00041790">
        <w:rPr>
          <w:rFonts w:ascii="TH SarabunPSK" w:hAnsi="TH SarabunPSK" w:cs="TH SarabunPSK"/>
          <w:sz w:val="32"/>
          <w:szCs w:val="32"/>
          <w:cs/>
        </w:rPr>
        <w:t>องค์กรสากลคือ</w:t>
      </w:r>
      <w:r w:rsidRPr="00041790">
        <w:rPr>
          <w:rFonts w:ascii="TH SarabunPSK" w:hAnsi="TH SarabunPSK" w:cs="TH SarabunPSK"/>
          <w:sz w:val="32"/>
          <w:szCs w:val="32"/>
        </w:rPr>
        <w:t xml:space="preserve"> Organization for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lastRenderedPageBreak/>
        <w:t xml:space="preserve">Economic Cooperation and Development (OECD) </w:t>
      </w:r>
      <w:r w:rsidRPr="00041790">
        <w:rPr>
          <w:rFonts w:ascii="TH SarabunPSK" w:hAnsi="TH SarabunPSK" w:cs="TH SarabunPSK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311582" w:rsidP="0031158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sym w:font="Webdings" w:char="F034"/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ผลประโยชน์ทับซ้อนมี ๓ ประเภท</w:t>
      </w:r>
      <w:r w:rsidR="002D15E1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ผลประโยชน์ทับซ้อนที่เกิดขึ้นจริง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 (actual)</w:t>
      </w:r>
      <w:r w:rsidRPr="00041790">
        <w:rPr>
          <w:rFonts w:ascii="TH SarabunPSK" w:hAnsi="TH SarabunPSK" w:cs="TH SarabunPSK"/>
          <w:sz w:val="32"/>
          <w:szCs w:val="32"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ผลประโยชน์ทับซ้อนที่เห็น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 (perceived &amp; apparent)</w:t>
      </w:r>
      <w:r w:rsidRPr="00041790">
        <w:rPr>
          <w:rFonts w:ascii="TH SarabunPSK" w:hAnsi="TH SarabunPSK" w:cs="TH SarabunPSK"/>
          <w:sz w:val="32"/>
          <w:szCs w:val="32"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เป็นผลประโยชน์ทับซ้อนที่คนเห็นว่ามี แต่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จริงๆ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รับรู้ และเห็นด้วยว่าไม่ได้รับประโยชน์เช่นนั้นจริง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ผลประโยชน์ทับซ้อนที่เป็นไปได้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 (potential)</w:t>
      </w:r>
      <w:r w:rsidRPr="00041790">
        <w:rPr>
          <w:rFonts w:ascii="TH SarabunPSK" w:hAnsi="TH SarabunPSK" w:cs="TH SarabunPSK"/>
          <w:sz w:val="32"/>
          <w:szCs w:val="32"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006A26" w:rsidRPr="00041790" w:rsidRDefault="00311582" w:rsidP="0031158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sym w:font="Webdings" w:char="F034"/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หน้าที่ทับซ้อน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(conflict of duty) 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หรือผลประโยชน์เบียดซ้อนกัน</w:t>
      </w:r>
      <w:r w:rsidR="00006A26" w:rsidRPr="00041790">
        <w:rPr>
          <w:rFonts w:ascii="TH SarabunPSK" w:hAnsi="TH SarabunPSK" w:cs="TH SarabunPSK"/>
          <w:sz w:val="32"/>
          <w:szCs w:val="32"/>
        </w:rPr>
        <w:t xml:space="preserve"> (competing</w:t>
      </w:r>
      <w:r w:rsidRPr="00041790">
        <w:rPr>
          <w:rFonts w:ascii="TH SarabunPSK" w:hAnsi="TH SarabunPSK" w:cs="TH SarabunPSK"/>
          <w:sz w:val="32"/>
          <w:szCs w:val="32"/>
        </w:rPr>
        <w:t xml:space="preserve"> interests)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>มี ๒ ประเภท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ประเภทแรก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ประเภทที่สอง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2"/>
          <w:szCs w:val="32"/>
        </w:rPr>
        <w:sym w:font="Webdings" w:char="F034"/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311582" w:rsidRPr="00041790" w:rsidRDefault="00006A26" w:rsidP="0031158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proofErr w:type="gramStart"/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ปกป้องผลประโยชน์สาธารณะ</w:t>
      </w:r>
      <w:r w:rsidRPr="00041790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041790">
        <w:rPr>
          <w:rFonts w:ascii="TH SarabunPSK" w:hAnsi="TH SarabunPSK" w:cs="TH SarabunPSK"/>
          <w:sz w:val="32"/>
          <w:szCs w:val="32"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</w:t>
      </w:r>
    </w:p>
    <w:p w:rsidR="00311582" w:rsidRPr="00041790" w:rsidRDefault="00311582" w:rsidP="00311582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/บุคคลปฏิบัติ......</w:t>
      </w:r>
    </w:p>
    <w:p w:rsidR="00311582" w:rsidRPr="00041790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12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311582" w:rsidRPr="00041790" w:rsidRDefault="00311582" w:rsidP="003115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31158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D442EA" w:rsidRPr="00041790" w:rsidRDefault="00006A26" w:rsidP="00EE345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</w:rPr>
        <w:lastRenderedPageBreak/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041790">
        <w:rPr>
          <w:rFonts w:ascii="TH SarabunPSK" w:hAnsi="TH SarabunPSK" w:cs="TH SarabunPSK"/>
          <w:sz w:val="32"/>
          <w:szCs w:val="32"/>
        </w:rPr>
        <w:t xml:space="preserve">: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</w:t>
      </w:r>
      <w:r w:rsidR="00E256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790">
        <w:rPr>
          <w:rFonts w:ascii="TH SarabunPSK" w:hAnsi="TH SarabunPSK" w:cs="TH SarabunPSK"/>
          <w:sz w:val="32"/>
          <w:szCs w:val="32"/>
          <w:cs/>
        </w:rPr>
        <w:t>แก่ประชาชนผู้รับบริการและผู้มีส่วนได้เสีย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proofErr w:type="gramStart"/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041790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041790">
        <w:rPr>
          <w:rFonts w:ascii="TH SarabunPSK" w:hAnsi="TH SarabunPSK" w:cs="TH SarabunPSK"/>
          <w:sz w:val="32"/>
          <w:szCs w:val="32"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</w:t>
      </w:r>
      <w:r w:rsidR="00806F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สร้างวัฒนธรรมองค์กร </w:t>
      </w:r>
      <w:r w:rsidRPr="00041790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041790">
        <w:rPr>
          <w:rFonts w:ascii="TH SarabunPSK" w:hAnsi="TH SarabunPSK" w:cs="TH SarabunPSK"/>
          <w:sz w:val="32"/>
          <w:szCs w:val="32"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กลไกความพร้อมรับผิดทั้งภายในและภายนอก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วิธีการจัดการ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รวมถึงการลงโทษ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sym w:font="Webdings" w:char="F034"/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006A26" w:rsidRPr="00041790" w:rsidRDefault="002A54A0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sym w:font="Wingdings" w:char="F0F0"/>
      </w:r>
      <w:r w:rsidRPr="00041790">
        <w:rPr>
          <w:rFonts w:ascii="TH SarabunPSK" w:hAnsi="TH SarabunPSK" w:cs="TH SarabunPSK"/>
          <w:sz w:val="32"/>
          <w:szCs w:val="32"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กรอบการทำงาน</w:t>
      </w:r>
      <w:r w:rsidR="00006A26" w:rsidRPr="00041790">
        <w:rPr>
          <w:rFonts w:ascii="TH SarabunPSK" w:hAnsi="TH SarabunPSK" w:cs="TH SarabunPSK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EE3452" w:rsidRPr="00041790" w:rsidRDefault="00EE3452" w:rsidP="00EE3452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lastRenderedPageBreak/>
        <w:t>/3</w:t>
      </w:r>
      <w:r w:rsidRPr="00041790">
        <w:rPr>
          <w:rFonts w:ascii="TH SarabunPSK" w:hAnsi="TH SarabunPSK" w:cs="TH SarabunPSK"/>
          <w:sz w:val="32"/>
          <w:szCs w:val="32"/>
          <w:cs/>
        </w:rPr>
        <w:t>) ให้การศึกษา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13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ให้การศึกษาแก่เจ้าหน้าที่และผู้บริหารระดับ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รวมถึงเผยแพร่นโยบายการจัดการผลประโยชน์ทับซ้อนให้ทั่วถึงในองค์กร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๔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ดำเนินการเป็นแบบอย่าง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๕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๖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บังคับใช้นโยบายและทบทวนนโยบายสม่ำเสมอ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2A54A0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sym w:font="Wingdings" w:char="F0F0"/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รายละเอียดแต่ละขั้นตอน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A3406C" w:rsidRPr="00041790" w:rsidRDefault="00006A26" w:rsidP="002A54A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เช่นหนี้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ธุรกิจส่วนตัว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ครอบครัวความสัมพันธ์ส่วนตัว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ครอบครัวชุมชนชาติพันธุ์ศาสนาฯลฯ</w:t>
      </w:r>
      <w:r w:rsidRPr="00041790">
        <w:rPr>
          <w:rFonts w:ascii="TH SarabunPSK" w:hAnsi="TH SarabunPSK" w:cs="TH SarabunPSK"/>
          <w:sz w:val="32"/>
          <w:szCs w:val="32"/>
        </w:rPr>
        <w:t>)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ความสัมพันธ์กับองค์กรอื่น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เอ็นจีโอสหภาพการค้าพรรคการเมืองฯลฯ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การทำงานเสริมความเป็นอริ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การแข่งขันกับคนอื่น</w:t>
      </w:r>
      <w:r w:rsidRPr="00041790">
        <w:rPr>
          <w:rFonts w:ascii="TH SarabunPSK" w:hAnsi="TH SarabunPSK" w:cs="TH SarabunPSK"/>
          <w:sz w:val="32"/>
          <w:szCs w:val="32"/>
        </w:rPr>
        <w:t xml:space="preserve">/ </w:t>
      </w:r>
      <w:r w:rsidRPr="00041790">
        <w:rPr>
          <w:rFonts w:ascii="TH SarabunPSK" w:hAnsi="TH SarabunPSK" w:cs="TH SarabunPSK"/>
          <w:sz w:val="32"/>
          <w:szCs w:val="32"/>
          <w:cs/>
        </w:rPr>
        <w:t>กลุ่มอื่น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</w:t>
      </w:r>
      <w:r w:rsidR="00806F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41790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สงค์มากกว่าอุปทาน การกระจายงบราชการ การปรับการลงโทษการให้เงิน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สิ่งของสนับสนุนช่วยเหลือ</w:t>
      </w:r>
      <w:r w:rsidR="00806F2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1790">
        <w:rPr>
          <w:rFonts w:ascii="TH SarabunPSK" w:hAnsi="TH SarabunPSK" w:cs="TH SarabunPSK"/>
          <w:sz w:val="32"/>
          <w:szCs w:val="32"/>
          <w:cs/>
        </w:rPr>
        <w:t>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แบบเกิดขึ้นจริงแบบที่เห็นหรือแบบเป็นไปได้</w:t>
      </w:r>
      <w:r w:rsidRPr="00041790">
        <w:rPr>
          <w:rFonts w:ascii="TH SarabunPSK" w:hAnsi="TH SarabunPSK" w:cs="TH SarabunPSK"/>
          <w:sz w:val="32"/>
          <w:szCs w:val="32"/>
        </w:rPr>
        <w:t>)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เปิดเผยผลประโยชน์ทับซ้อนและบันทึกกลยุทธ์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ที่ใช้เพื่อการจัดการ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ติดตามประสิทธิภาพของกลยุทธ์ที่ใช้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๓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2A54A0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</w:t>
      </w:r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 xml:space="preserve">                    /เริ่มตั้งแต่......</w:t>
      </w:r>
      <w:r w:rsidRPr="00041790">
        <w:rPr>
          <w:rFonts w:ascii="TH SarabunPSK" w:hAnsi="TH SarabunPSK" w:cs="TH SarabunPSK"/>
          <w:sz w:val="32"/>
          <w:szCs w:val="32"/>
          <w:cs/>
        </w:rPr>
        <w:tab/>
      </w:r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14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2A54A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มากๆ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106522" w:rsidRPr="00041790" w:rsidRDefault="00006A26" w:rsidP="00A861C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</w:t>
      </w:r>
      <w:r w:rsidR="00806F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1790">
        <w:rPr>
          <w:rFonts w:ascii="TH SarabunPSK" w:hAnsi="TH SarabunPSK" w:cs="TH SarabunPSK"/>
          <w:sz w:val="32"/>
          <w:szCs w:val="32"/>
          <w:cs/>
        </w:rPr>
        <w:t>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๔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ผู้บริหารต้อง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๑)</w:t>
      </w:r>
      <w:r w:rsidR="008F38D7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พิจารณาว่ามีข้อมูลเพียงพอ ที่จะชี้ว่าหน่วยงานมีปัญหาผลประโยชน์ทับซ้อนหรือไม่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sz w:val="32"/>
          <w:szCs w:val="32"/>
        </w:rPr>
        <w:t>)</w:t>
      </w:r>
      <w:r w:rsidR="008F38D7" w:rsidRPr="00041790">
        <w:rPr>
          <w:rFonts w:ascii="TH SarabunPSK" w:hAnsi="TH SarabunPSK" w:cs="TH SarabunPSK"/>
          <w:sz w:val="32"/>
          <w:szCs w:val="32"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๓</w:t>
      </w:r>
      <w:r w:rsidRPr="00041790">
        <w:rPr>
          <w:rFonts w:ascii="TH SarabunPSK" w:hAnsi="TH SarabunPSK" w:cs="TH SarabunPSK"/>
          <w:sz w:val="32"/>
          <w:szCs w:val="32"/>
        </w:rPr>
        <w:t>)</w:t>
      </w:r>
      <w:r w:rsidR="008F38D7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พิจารณาปัจจัย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๕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นอกจากนี้ ควรสื่อสารแบบสองทางกับองค์กรภายนอก อาจใช้วิธี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/6</w:t>
      </w:r>
      <w:r w:rsidRPr="00041790">
        <w:rPr>
          <w:rFonts w:ascii="TH SarabunPSK" w:hAnsi="TH SarabunPSK" w:cs="TH SarabunPSK"/>
          <w:sz w:val="32"/>
          <w:szCs w:val="32"/>
          <w:cs/>
        </w:rPr>
        <w:t>) การบังคับใช้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15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2A54A0" w:rsidRPr="00041790" w:rsidRDefault="002A54A0" w:rsidP="002A54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๖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041790">
        <w:rPr>
          <w:rFonts w:ascii="TH SarabunPSK" w:hAnsi="TH SarabunPSK" w:cs="TH SarabunPSK"/>
          <w:sz w:val="32"/>
          <w:szCs w:val="32"/>
        </w:rPr>
        <w:t xml:space="preserve"> (integrity) </w:t>
      </w:r>
      <w:r w:rsidRPr="00041790">
        <w:rPr>
          <w:rFonts w:ascii="TH SarabunPSK" w:hAnsi="TH SarabunPSK" w:cs="TH SarabunPSK"/>
          <w:sz w:val="32"/>
          <w:szCs w:val="32"/>
          <w:cs/>
        </w:rPr>
        <w:t>และการยึดมั่น ยืนหยัดทำในสิ่งที่ถูกต้อง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ผู้เปิดเผยผลประโยชน์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690C47" w:rsidRPr="00041790" w:rsidRDefault="00006A26" w:rsidP="002A54A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041790">
        <w:rPr>
          <w:rFonts w:ascii="TH SarabunPSK" w:hAnsi="TH SarabunPSK" w:cs="TH SarabunPSK"/>
          <w:sz w:val="32"/>
          <w:szCs w:val="32"/>
        </w:rPr>
        <w:t xml:space="preserve"> (core) </w:t>
      </w:r>
      <w:r w:rsidRPr="00041790">
        <w:rPr>
          <w:rFonts w:ascii="TH SarabunPSK" w:hAnsi="TH SarabunPSK" w:cs="TH SarabunPSK"/>
          <w:sz w:val="32"/>
          <w:szCs w:val="32"/>
          <w:cs/>
        </w:rPr>
        <w:t>ของการปกป้องคุ้มครองพยาน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041790">
        <w:rPr>
          <w:rFonts w:ascii="TH SarabunPSK" w:hAnsi="TH SarabunPSK" w:cs="TH SarabunPSK"/>
          <w:sz w:val="32"/>
          <w:szCs w:val="32"/>
        </w:rPr>
        <w:t>whistlblowing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</w:t>
      </w:r>
    </w:p>
    <w:p w:rsidR="002A54A0" w:rsidRPr="00041790" w:rsidRDefault="00006A26" w:rsidP="002A54A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>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2"/>
          <w:szCs w:val="32"/>
        </w:rPr>
        <w:t>•</w:t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ทำไมการเปิดเผยจึงทำได้ยาก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041790">
        <w:rPr>
          <w:rFonts w:ascii="TH SarabunPSK" w:hAnsi="TH SarabunPSK" w:cs="TH SarabunPSK"/>
          <w:sz w:val="32"/>
          <w:szCs w:val="32"/>
        </w:rPr>
        <w:t xml:space="preserve"> (Integrity) </w:t>
      </w:r>
      <w:r w:rsidRPr="00041790">
        <w:rPr>
          <w:rFonts w:ascii="TH SarabunPSK" w:hAnsi="TH SarabunPSK" w:cs="TH SarabunPSK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B4895" w:rsidRPr="00041790" w:rsidRDefault="007B4895" w:rsidP="005455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4895" w:rsidRPr="00041790" w:rsidRDefault="00AD6459" w:rsidP="002A54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-๑6</w:t>
      </w:r>
      <w:r w:rsidR="007B4895"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7B4895" w:rsidRPr="00041790" w:rsidRDefault="007B4895" w:rsidP="007B4895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>บทที่ ๒</w:t>
      </w:r>
    </w:p>
    <w:p w:rsidR="00006A26" w:rsidRPr="00041790" w:rsidRDefault="00006A26" w:rsidP="00006A2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 xml:space="preserve">•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ผู้เปิดเผยผลประโยชน์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หลัก</w:t>
      </w:r>
      <w:r w:rsidRPr="00041790">
        <w:rPr>
          <w:rFonts w:ascii="TH SarabunPSK" w:hAnsi="TH SarabunPSK" w:cs="TH SarabunPSK"/>
          <w:sz w:val="32"/>
          <w:szCs w:val="32"/>
        </w:rPr>
        <w:t xml:space="preserve"> (core) </w:t>
      </w:r>
      <w:r w:rsidRPr="00041790">
        <w:rPr>
          <w:rFonts w:ascii="TH SarabunPSK" w:hAnsi="TH SarabunPSK" w:cs="TH SarabunPSK"/>
          <w:sz w:val="32"/>
          <w:szCs w:val="32"/>
          <w:cs/>
        </w:rPr>
        <w:t>ของการปกป้องคุ้มครองพยาน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041790">
        <w:rPr>
          <w:rFonts w:ascii="TH SarabunPSK" w:hAnsi="TH SarabunPSK" w:cs="TH SarabunPSK"/>
          <w:sz w:val="32"/>
          <w:szCs w:val="32"/>
        </w:rPr>
        <w:t>whistlblowing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lastRenderedPageBreak/>
        <w:t xml:space="preserve">•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ทำไมการเปิดเผยจึงทำได้ยาก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041790">
        <w:rPr>
          <w:rFonts w:ascii="TH SarabunPSK" w:hAnsi="TH SarabunPSK" w:cs="TH SarabunPSK"/>
          <w:sz w:val="32"/>
          <w:szCs w:val="32"/>
        </w:rPr>
        <w:t xml:space="preserve"> (Integrity) </w:t>
      </w:r>
      <w:r w:rsidRPr="00041790">
        <w:rPr>
          <w:rFonts w:ascii="TH SarabunPSK" w:hAnsi="TH SarabunPSK" w:cs="TH SarabunPSK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041790">
        <w:rPr>
          <w:rFonts w:ascii="TH SarabunPSK" w:hAnsi="TH SarabunPSK" w:cs="TH SarabunPSK"/>
          <w:sz w:val="32"/>
          <w:szCs w:val="32"/>
        </w:rPr>
        <w:t xml:space="preserve"> (Code of Conduct) </w:t>
      </w:r>
      <w:r w:rsidRPr="00041790">
        <w:rPr>
          <w:rFonts w:ascii="TH SarabunPSK" w:hAnsi="TH SarabunPSK" w:cs="TH SarabunPSK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 xml:space="preserve">•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ผู้เปิดเผยผลประโยชน์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041790">
        <w:rPr>
          <w:rFonts w:ascii="TH SarabunPSK" w:hAnsi="TH SarabunPSK" w:cs="TH SarabunPSK"/>
          <w:sz w:val="32"/>
          <w:szCs w:val="32"/>
        </w:rPr>
        <w:t xml:space="preserve"> (core) </w:t>
      </w:r>
      <w:r w:rsidRPr="00041790">
        <w:rPr>
          <w:rFonts w:ascii="TH SarabunPSK" w:hAnsi="TH SarabunPSK" w:cs="TH SarabunPSK"/>
          <w:sz w:val="32"/>
          <w:szCs w:val="32"/>
          <w:cs/>
        </w:rPr>
        <w:t>ของการปกป้องคุ้มครองพยาน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041790">
        <w:rPr>
          <w:rFonts w:ascii="TH SarabunPSK" w:hAnsi="TH SarabunPSK" w:cs="TH SarabunPSK"/>
          <w:sz w:val="32"/>
          <w:szCs w:val="32"/>
        </w:rPr>
        <w:t>whistlblowing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F30BB9" w:rsidRPr="00041790" w:rsidRDefault="00F30BB9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30BB9" w:rsidRPr="00041790" w:rsidRDefault="00F30BB9" w:rsidP="00F30BB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ทำไมการเปิดเผย......</w:t>
      </w:r>
    </w:p>
    <w:p w:rsidR="00F30BB9" w:rsidRPr="00041790" w:rsidRDefault="00F30BB9" w:rsidP="00F30BB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F30BB9" w:rsidRPr="00041790" w:rsidRDefault="00F30BB9" w:rsidP="00F30BB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F30BB9" w:rsidRPr="00041790" w:rsidRDefault="00F30BB9" w:rsidP="00B2330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17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 xml:space="preserve">•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ทำไมการเปิดเผยจึงทำได้ยาก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FE260E" w:rsidRPr="00041790" w:rsidRDefault="00006A26" w:rsidP="00F30BB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ปัญหาสำคัญคือ การขัดแย้งกันระหว่างความเที่ยงตรง</w:t>
      </w:r>
      <w:r w:rsidRPr="00041790">
        <w:rPr>
          <w:rFonts w:ascii="TH SarabunPSK" w:hAnsi="TH SarabunPSK" w:cs="TH SarabunPSK"/>
          <w:sz w:val="32"/>
          <w:szCs w:val="32"/>
        </w:rPr>
        <w:t xml:space="preserve"> (Integrity) </w:t>
      </w:r>
      <w:r w:rsidRPr="00041790">
        <w:rPr>
          <w:rFonts w:ascii="TH SarabunPSK" w:hAnsi="TH SarabunPSK" w:cs="TH SarabunPSK"/>
          <w:sz w:val="32"/>
          <w:szCs w:val="32"/>
          <w:cs/>
        </w:rPr>
        <w:t>ของบุคคลกับพันธะสัญญา</w:t>
      </w:r>
      <w:r w:rsidR="00806F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790">
        <w:rPr>
          <w:rFonts w:ascii="TH SarabunPSK" w:hAnsi="TH SarabunPSK" w:cs="TH SarabunPSK"/>
          <w:sz w:val="32"/>
          <w:szCs w:val="32"/>
          <w:cs/>
        </w:rPr>
        <w:t>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 xml:space="preserve">•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การส่งสาสน์ขององค์กร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>องค์กรจะต้องขับเคลื่อน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</w:t>
      </w:r>
      <w:r w:rsidR="00806F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1790">
        <w:rPr>
          <w:rFonts w:ascii="TH SarabunPSK" w:hAnsi="TH SarabunPSK" w:cs="TH SarabunPSK"/>
          <w:sz w:val="32"/>
          <w:szCs w:val="32"/>
          <w:cs/>
        </w:rPr>
        <w:t>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และนโยบาย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</w:t>
      </w:r>
      <w:r w:rsidR="00806F2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41790">
        <w:rPr>
          <w:rFonts w:ascii="TH SarabunPSK" w:hAnsi="TH SarabunPSK" w:cs="TH SarabunPSK"/>
          <w:sz w:val="32"/>
          <w:szCs w:val="32"/>
          <w:cs/>
        </w:rPr>
        <w:t>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proofErr w:type="gramStart"/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องค์กรควรจะทำอย่างไร</w:t>
      </w:r>
      <w:r w:rsidRPr="00041790">
        <w:rPr>
          <w:rFonts w:ascii="TH SarabunPSK" w:hAnsi="TH SarabunPSK" w:cs="TH SarabunPSK"/>
          <w:b/>
          <w:bCs/>
          <w:sz w:val="34"/>
          <w:szCs w:val="34"/>
        </w:rPr>
        <w:t xml:space="preserve"> :</w:t>
      </w:r>
      <w:proofErr w:type="gram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ที่จะได้รับผลกระทบ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สนับสนุนให้บุคคลเปิดเผยการกระทำผิด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เช่น หัวหน้า ผู้อำนวยการเจ้าหน้าที่ผู้รับผิดชอบ</w:t>
      </w:r>
      <w:r w:rsidRPr="00041790">
        <w:rPr>
          <w:rFonts w:ascii="TH SarabunPSK" w:hAnsi="TH SarabunPSK" w:cs="TH SarabunPSK"/>
          <w:sz w:val="32"/>
          <w:szCs w:val="32"/>
        </w:rPr>
        <w:t>(</w:t>
      </w:r>
      <w:r w:rsidRPr="00041790">
        <w:rPr>
          <w:rFonts w:ascii="TH SarabunPSK" w:hAnsi="TH SarabunPSK" w:cs="TH SarabunPSK"/>
          <w:sz w:val="32"/>
          <w:szCs w:val="32"/>
          <w:cs/>
        </w:rPr>
        <w:t>เช่นกลุ่มงานคุ้มครองจริยธรรม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การประพฤติมิชอบในหน้าที่ของเจ้าหน้าที่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การบริหารที่เป็นอคติ หรือ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ล้มเหลว</w:t>
      </w:r>
      <w:r w:rsidRPr="00041790">
        <w:rPr>
          <w:rFonts w:ascii="TH SarabunPSK" w:hAnsi="TH SarabunPSK" w:cs="TH SarabunPSK"/>
          <w:sz w:val="32"/>
          <w:szCs w:val="32"/>
        </w:rPr>
        <w:t>)</w:t>
      </w:r>
    </w:p>
    <w:p w:rsidR="00006A26" w:rsidRPr="00041790" w:rsidRDefault="00006A26" w:rsidP="00B2330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B2330D" w:rsidRPr="00041790" w:rsidRDefault="00B2330D" w:rsidP="00B2330D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ประโยชน์ของกระบวน........</w:t>
      </w:r>
    </w:p>
    <w:p w:rsidR="00C256D8" w:rsidRPr="00041790" w:rsidRDefault="00C256D8" w:rsidP="00C256D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-1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8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C256D8" w:rsidRPr="00041790" w:rsidRDefault="00C256D8" w:rsidP="00C256D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66A72" w:rsidRPr="00041790" w:rsidRDefault="00006A26" w:rsidP="00C256D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>ประโยชน์ของกระบวนการ คือ บุคคลจะทราบว่าเมื่อมีความจำเป็นต้องรายงาน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อย่างเป็นสัญชาติญาณ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ปปช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>.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๔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กระทบต่อสิ่งแวดล้อม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041790">
        <w:rPr>
          <w:rFonts w:ascii="TH SarabunPSK" w:hAnsi="TH SarabunPSK" w:cs="TH SarabunPSK"/>
          <w:sz w:val="32"/>
          <w:szCs w:val="32"/>
        </w:rPr>
        <w:t xml:space="preserve"> :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เนื้อหาในการเปิดเผย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ใครบ้างที่จะเป็นผู้เปิดเผย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เปิดเผยต่อใคร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เครื่องมือทดสอบและการตรวจสอบการเปิดเผย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กลไกในการสนับสนุนและปกป้อง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กระบวนการตรวจสอบ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บทบาทในการบริหารและความรับผิดชอบ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ปปช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ปปท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r w:rsidRPr="00041790">
        <w:rPr>
          <w:rFonts w:ascii="TH SarabunPSK" w:hAnsi="TH SarabunPSK" w:cs="TH SarabunPSK"/>
          <w:sz w:val="32"/>
          <w:szCs w:val="32"/>
          <w:cs/>
        </w:rPr>
        <w:t>ผู้ตรวจการแผ่นดิน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กระบวนการในการให้</w:t>
      </w: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>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8E4500" w:rsidRPr="00041790" w:rsidRDefault="008E4500" w:rsidP="008E4500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เบื้องหลังความสำเร็จ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8E4500" w:rsidRPr="00041790" w:rsidRDefault="008E4500" w:rsidP="008E4500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8E4500" w:rsidRPr="00041790" w:rsidRDefault="008E4500" w:rsidP="008E45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19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8E4500" w:rsidRPr="00041790" w:rsidRDefault="008E4500" w:rsidP="008E45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41790">
        <w:rPr>
          <w:rFonts w:ascii="TH SarabunPSK" w:hAnsi="TH SarabunPSK" w:cs="TH SarabunPSK"/>
          <w:sz w:val="34"/>
          <w:szCs w:val="34"/>
        </w:rPr>
        <w:t xml:space="preserve">• </w:t>
      </w:r>
      <w:r w:rsidRPr="00041790">
        <w:rPr>
          <w:rFonts w:ascii="TH SarabunPSK" w:hAnsi="TH SarabunPSK" w:cs="TH SarabunPSK"/>
          <w:b/>
          <w:bCs/>
          <w:sz w:val="34"/>
          <w:szCs w:val="34"/>
          <w:cs/>
        </w:rPr>
        <w:t>เบื้องหลังความสำเร็จ</w:t>
      </w:r>
    </w:p>
    <w:p w:rsidR="00CA162B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006A26" w:rsidRPr="00041790" w:rsidRDefault="00006A26" w:rsidP="00006A26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  <w:t>การปกป้องสิทธิของบุคคล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ดัชนีวัดความสำเร็จ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พิจารณาได้จาก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อารมณ์แก่ผู้เปิดเผยผลประโยชน์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สาธารณะ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และหัวหน้าสายงาน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บทบาทสำคัญของการบริหาร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041790">
        <w:rPr>
          <w:rFonts w:ascii="TH SarabunPSK" w:hAnsi="TH SarabunPSK" w:cs="TH SarabunPSK"/>
          <w:sz w:val="32"/>
          <w:szCs w:val="32"/>
        </w:rPr>
        <w:t xml:space="preserve"> (Public Information Disclose : PID) </w:t>
      </w:r>
      <w:r w:rsidRPr="00041790">
        <w:rPr>
          <w:rFonts w:ascii="TH SarabunPSK" w:hAnsi="TH SarabunPSK" w:cs="TH SarabunPSK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</w:t>
      </w:r>
      <w:r w:rsidRPr="00041790">
        <w:rPr>
          <w:rFonts w:ascii="TH SarabunPSK" w:hAnsi="TH SarabunPSK" w:cs="TH SarabunPSK"/>
          <w:sz w:val="32"/>
          <w:szCs w:val="32"/>
          <w:cs/>
        </w:rPr>
        <w:lastRenderedPageBreak/>
        <w:t>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</w:t>
      </w:r>
      <w:r w:rsidR="00806F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790">
        <w:rPr>
          <w:rFonts w:ascii="TH SarabunPSK" w:hAnsi="TH SarabunPSK" w:cs="TH SarabunPSK"/>
          <w:sz w:val="32"/>
          <w:szCs w:val="32"/>
          <w:cs/>
        </w:rPr>
        <w:t>ผู้ต่อต้านเท่าที่จะทำได้</w:t>
      </w:r>
    </w:p>
    <w:p w:rsidR="00006A26" w:rsidRPr="00041790" w:rsidRDefault="00D67F4D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บทบาท</w:t>
      </w:r>
      <w:proofErr w:type="spellStart"/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="00006A26" w:rsidRPr="00041790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ปกป้องข้อมูล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20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020D5B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ทำไม 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ต้องเปิดเผย และ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อะไร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พัฒนา การตัดสินใจเชิงจริยธรรม</w:t>
      </w:r>
      <w:r w:rsidRPr="00041790">
        <w:rPr>
          <w:rFonts w:ascii="TH SarabunPSK" w:hAnsi="TH SarabunPSK" w:cs="TH SarabunPSK"/>
          <w:sz w:val="32"/>
          <w:szCs w:val="32"/>
        </w:rPr>
        <w:t xml:space="preserve"> (ethical decision making)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 (Best- practice target)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จัดกลไกสนับสนุน</w:t>
      </w:r>
      <w:r w:rsidRPr="00041790">
        <w:rPr>
          <w:rFonts w:ascii="TH SarabunPSK" w:hAnsi="TH SarabunPSK" w:cs="TH SarabunPSK"/>
          <w:sz w:val="32"/>
          <w:szCs w:val="32"/>
        </w:rPr>
        <w:t xml:space="preserve"> (robust support) </w:t>
      </w:r>
      <w:r w:rsidRPr="00041790">
        <w:rPr>
          <w:rFonts w:ascii="TH SarabunPSK" w:hAnsi="TH SarabunPSK" w:cs="TH SarabunPSK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105D5" w:rsidRPr="00041790" w:rsidRDefault="00AD6459" w:rsidP="00D67F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-๒1</w:t>
      </w:r>
      <w:r w:rsidR="00B105D5"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>บทที่ ๓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>การให้</w:t>
      </w:r>
      <w:r w:rsidRPr="00041790">
        <w:rPr>
          <w:rFonts w:ascii="TH SarabunPSK" w:hAnsi="TH SarabunPSK" w:cs="TH SarabunPSK"/>
          <w:b/>
          <w:bCs/>
          <w:sz w:val="44"/>
          <w:szCs w:val="44"/>
        </w:rPr>
        <w:t xml:space="preserve"> - </w:t>
      </w:r>
      <w:r w:rsidRPr="00041790">
        <w:rPr>
          <w:rFonts w:ascii="TH SarabunPSK" w:hAnsi="TH SarabunPSK" w:cs="TH SarabunPSK"/>
          <w:b/>
          <w:bCs/>
          <w:sz w:val="44"/>
          <w:szCs w:val="44"/>
          <w:cs/>
        </w:rPr>
        <w:t>การรับของขวัญและผลประโยชน์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 -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การรับของขวัญและผลประโยชน์</w:t>
      </w:r>
    </w:p>
    <w:p w:rsidR="00006A26" w:rsidRPr="00041790" w:rsidRDefault="00006A26" w:rsidP="0078383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หลักการและแนวคิดนี้สามารถประยุกต์ใช้ประกอบก</w:t>
      </w:r>
      <w:r w:rsidR="0078383A" w:rsidRPr="00041790">
        <w:rPr>
          <w:rFonts w:ascii="TH SarabunPSK" w:hAnsi="TH SarabunPSK" w:cs="TH SarabunPSK"/>
          <w:sz w:val="32"/>
          <w:szCs w:val="32"/>
          <w:cs/>
        </w:rPr>
        <w:t>ารดำเนินการตามนโยบายการให้และรับ</w:t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041790">
        <w:rPr>
          <w:rFonts w:ascii="TH SarabunPSK" w:hAnsi="TH SarabunPSK" w:cs="TH SarabunPSK"/>
          <w:sz w:val="32"/>
          <w:szCs w:val="32"/>
        </w:rPr>
        <w:t>.</w:t>
      </w:r>
      <w:r w:rsidRPr="00041790">
        <w:rPr>
          <w:rFonts w:ascii="TH SarabunPSK" w:hAnsi="TH SarabunPSK" w:cs="TH SarabunPSK"/>
          <w:sz w:val="32"/>
          <w:szCs w:val="32"/>
          <w:cs/>
        </w:rPr>
        <w:t>ศ</w:t>
      </w:r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r w:rsidRPr="00041790">
        <w:rPr>
          <w:rFonts w:ascii="TH SarabunPSK" w:hAnsi="TH SarabunPSK" w:cs="TH SarabunPSK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041790">
        <w:rPr>
          <w:rFonts w:ascii="TH SarabunPSK" w:hAnsi="TH SarabunPSK" w:cs="TH SarabunPSK"/>
          <w:sz w:val="32"/>
          <w:szCs w:val="32"/>
        </w:rPr>
        <w:t>.</w:t>
      </w:r>
      <w:r w:rsidRPr="00041790">
        <w:rPr>
          <w:rFonts w:ascii="TH SarabunPSK" w:hAnsi="TH SarabunPSK" w:cs="TH SarabunPSK"/>
          <w:sz w:val="32"/>
          <w:szCs w:val="32"/>
          <w:cs/>
        </w:rPr>
        <w:t>ศ</w:t>
      </w:r>
      <w:r w:rsidRPr="00041790">
        <w:rPr>
          <w:rFonts w:ascii="TH SarabunPSK" w:hAnsi="TH SarabunPSK" w:cs="TH SarabunPSK"/>
          <w:sz w:val="32"/>
          <w:szCs w:val="32"/>
        </w:rPr>
        <w:t>.</w:t>
      </w:r>
      <w:r w:rsidR="00C02115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๒๕๔๓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เจตนารมณ์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lastRenderedPageBreak/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ของขวัญและประโยชน์อื่นใด หมายถึง สิ่ง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หรือบริการ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>เงิน ทรัพย์สิน สิ่งของบริการหรือ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ที่มีมูลค่า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ของขวัญที่สามารถคิดราคาได้</w:t>
      </w:r>
      <w:r w:rsidRPr="00041790">
        <w:rPr>
          <w:rFonts w:ascii="TH SarabunPSK" w:hAnsi="TH SarabunPSK" w:cs="TH SarabunPSK"/>
          <w:sz w:val="32"/>
          <w:szCs w:val="32"/>
        </w:rPr>
        <w:t xml:space="preserve"> (Tangible gifts) </w:t>
      </w:r>
      <w:r w:rsidRPr="00041790">
        <w:rPr>
          <w:rFonts w:ascii="TH SarabunPSK" w:hAnsi="TH SarabunPSK" w:cs="TH SarabunPSK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</w:t>
      </w:r>
      <w:r w:rsidR="005761B2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เช่น</w:t>
      </w:r>
      <w:r w:rsidR="005761B2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ตัวอย่างสินค้าบัตรของขวัญเครื่องใช้ส่วนตัว</w:t>
      </w:r>
      <w:r w:rsidR="005761B2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บัตรกำนัล</w:t>
      </w:r>
      <w:r w:rsidR="005761B2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บัตรลดราคาสินค้าหรือบริการและเงินเป็นต้น</w:t>
      </w:r>
    </w:p>
    <w:p w:rsidR="00006A26" w:rsidRPr="00041790" w:rsidRDefault="00006A26" w:rsidP="00E75BAD">
      <w:pPr>
        <w:autoSpaceDE w:val="0"/>
        <w:autoSpaceDN w:val="0"/>
        <w:adjustRightInd w:val="0"/>
        <w:spacing w:after="240" w:line="240" w:lineRule="auto"/>
        <w:ind w:firstLine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041790">
        <w:rPr>
          <w:rFonts w:ascii="TH SarabunPSK" w:hAnsi="TH SarabunPSK" w:cs="TH SarabunPSK"/>
          <w:sz w:val="32"/>
          <w:szCs w:val="32"/>
        </w:rPr>
        <w:t xml:space="preserve"> (Intangible gifts and benefits)</w:t>
      </w:r>
      <w:r w:rsidR="005761B2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หมายถึงสิ่ง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หรือบริการ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ที่ไม่สามารถคิดเป็นราคาที่จะซื้อขายได้อาทิ</w:t>
      </w:r>
      <w:r w:rsidR="005761B2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เช่น</w:t>
      </w:r>
      <w:r w:rsidR="005761B2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i/>
          <w:iCs/>
          <w:sz w:val="34"/>
          <w:szCs w:val="34"/>
        </w:rPr>
      </w:pPr>
      <w:r w:rsidRPr="00041790">
        <w:rPr>
          <w:rFonts w:ascii="TH SarabunPSK" w:hAnsi="TH SarabunPSK" w:cs="TH SarabunPSK"/>
          <w:b/>
          <w:bCs/>
          <w:i/>
          <w:iCs/>
          <w:sz w:val="34"/>
          <w:szCs w:val="34"/>
          <w:cs/>
        </w:rPr>
        <w:t>รายละเอียดต่อจากนี้เป็นข้อเสนอแนะในการพิจารณาเกี่ยวกับการให้</w:t>
      </w:r>
      <w:r w:rsidRPr="00041790">
        <w:rPr>
          <w:rFonts w:ascii="TH SarabunPSK" w:hAnsi="TH SarabunPSK" w:cs="TH SarabunPSK"/>
          <w:b/>
          <w:bCs/>
          <w:i/>
          <w:iCs/>
          <w:sz w:val="34"/>
          <w:szCs w:val="34"/>
        </w:rPr>
        <w:t>-</w:t>
      </w:r>
      <w:r w:rsidRPr="00041790">
        <w:rPr>
          <w:rFonts w:ascii="TH SarabunPSK" w:hAnsi="TH SarabunPSK" w:cs="TH SarabunPSK"/>
          <w:b/>
          <w:bCs/>
          <w:i/>
          <w:iCs/>
          <w:sz w:val="34"/>
          <w:szCs w:val="34"/>
          <w:cs/>
        </w:rPr>
        <w:t>รับของขวัญและหรือผลประโยชน์อื่นใดในทางปฏิบัติ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4"/>
          <w:szCs w:val="34"/>
        </w:rPr>
        <w:t>•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เราจะจัดการอย่างไร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การจะรับของขวัญและหรือผลประโยชน์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มี ๓ คำถาม ที่ใช้ในการตัดสินใจว่าจะรับหรือไม่รับของขวัญและหรือผลประโยชน์คือ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เราควรรับหรือไม่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/2</w:t>
      </w:r>
      <w:r w:rsidRPr="00041790">
        <w:rPr>
          <w:rFonts w:ascii="TH SarabunPSK" w:hAnsi="TH SarabunPSK" w:cs="TH SarabunPSK"/>
          <w:sz w:val="32"/>
          <w:szCs w:val="32"/>
          <w:cs/>
        </w:rPr>
        <w:t>) เราควรรายงาน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22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D67F4D" w:rsidRPr="00041790" w:rsidRDefault="00D67F4D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เราควรรายงานการรับหรือไม่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เราสามารถเก็บไว้เป็นของตนเองได้หรือไม่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๔) การฝ่าฝืนกฎนี้มีโทษอย่างไร</w:t>
      </w:r>
    </w:p>
    <w:p w:rsidR="002D628B" w:rsidRPr="00041790" w:rsidRDefault="002D628B" w:rsidP="00D67F4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๑. เราควรรับหรือไม่</w:t>
      </w: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ถ้าเป็นการให้เงิน ท่านจะต้องปฏิเสธ ไม่ว่าจะเป็นโอกาส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การรับเงินสดหรือสิ่ง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ที่สามารถเปลี่ยนกลับมาเป็นเงิน เช่น 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ล็อตเ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ตอรี่ หุ้น พันธบัตร เป็นการฝ่าฝืนประมวลจริยธรรมและอาจเข้าข่ายการรับสินบน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lastRenderedPageBreak/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การถูกเสนอสิ่ง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นอกเหนือจากเงินนั้นสิ่งที่ควรนำมาเป็นเหตุผลในการตัดสินใจคือ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- </w:t>
      </w: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</w:t>
      </w:r>
      <w:r w:rsidR="007226A7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เช่น งานตรวจสอบภายใน และงานตรวจคุณภาพ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การจัดซื้อจัดจ้าง การออกใบอนุญาตหรือการอนุมัติ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อนุญาต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ฯลฯ ท่านจะต้องปฏิบัติตามนโยบายและหลักจริยธรรมเรื่องนี้ มากกว่าบุคคลกลุ่มอื่น</w:t>
      </w: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หากการรับก่อให้เกิดความขัดแย้งระหว่างผลประโยชน์ส่วนตนและผลประโยชน์สาธารณะ แล้วผลประโยชน์ส่วนตนที่ได้รับกลายเป็นมีอิทธิพลต่อการปฏิบัติหน้าที่ราชการ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หรือก่อให้เกิดข้อสงสัยต่อสาธารณชนว่าเป็นการประพฤติ</w:t>
      </w:r>
      <w:r w:rsidR="00034FB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1790">
        <w:rPr>
          <w:rFonts w:ascii="TH SarabunPSK" w:hAnsi="TH SarabunPSK" w:cs="TH SarabunPSK"/>
          <w:sz w:val="32"/>
          <w:szCs w:val="32"/>
          <w:cs/>
        </w:rPr>
        <w:t>โดยมิชอบ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E0534E" w:rsidP="00D67F4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7" type="#_x0000_t202" style="position:absolute;left:0;text-align:left;margin-left:93.15pt;margin-top:2.55pt;width:286pt;height:9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" fillcolor="white [3201]" strokeweight=".5pt">
            <v:path arrowok="t"/>
            <v:textbox>
              <w:txbxContent>
                <w:p w:rsidR="007F5B46" w:rsidRPr="00034FBF" w:rsidRDefault="007F5B46" w:rsidP="00D67F4D">
                  <w:pPr>
                    <w:spacing w:before="240" w:after="0" w:line="240" w:lineRule="auto"/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034F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“ไม่ว่าของขวัญและหรือผลประโยชน์นั้นจะมีค่าเพียง</w:t>
                  </w:r>
                </w:p>
                <w:p w:rsidR="007F5B46" w:rsidRPr="00034FBF" w:rsidRDefault="007F5B46" w:rsidP="00D67F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034FBF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และอาจก่อให้เกิดความเสื่อมศรัทธาต่อประชาชน”</w:t>
                  </w:r>
                </w:p>
              </w:txbxContent>
            </v:textbox>
          </v:shape>
        </w:pic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67F4D" w:rsidRPr="00041790" w:rsidRDefault="00D67F4D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์รัปชั่น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ในแต่ละ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</w:t>
      </w:r>
      <w:r w:rsidR="00034FB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ของตนเอง โดยส่วนราชการที่อยู่ในกลุ่มปฏิบัติหน้าที่ที่เสี่ยงต่อการประพฤติมิชอบ ควรกำหนดนโยบาย</w:t>
      </w:r>
      <w:r w:rsidR="00034FB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</w:t>
      </w:r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ด้านนี้อย่างเคร่งครัดมากกว่าหน่วยงาน</w:t>
      </w:r>
      <w:proofErr w:type="spellStart"/>
      <w:r w:rsidRPr="0004179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อื่นๆ</w:t>
      </w:r>
      <w:proofErr w:type="spell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041790">
        <w:rPr>
          <w:rFonts w:ascii="TH SarabunPSK" w:hAnsi="TH SarabunPSK" w:cs="TH SarabunPSK"/>
          <w:sz w:val="32"/>
          <w:szCs w:val="32"/>
        </w:rPr>
        <w:t xml:space="preserve"> “</w:t>
      </w:r>
      <w:r w:rsidRPr="00041790">
        <w:rPr>
          <w:rFonts w:ascii="TH SarabunPSK" w:hAnsi="TH SarabunPSK" w:cs="TH SarabunPSK"/>
          <w:sz w:val="32"/>
          <w:szCs w:val="32"/>
          <w:cs/>
        </w:rPr>
        <w:t>การกระทำและการตัดสินใจ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D67F4D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ของสังคมไทยโดยรวม</w:t>
      </w:r>
      <w:r w:rsidRPr="00041790">
        <w:rPr>
          <w:rFonts w:ascii="TH SarabunPSK" w:hAnsi="TH SarabunPSK" w:cs="TH SarabunPSK"/>
          <w:sz w:val="32"/>
          <w:szCs w:val="32"/>
        </w:rPr>
        <w:t>”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ดังนั้น องค์กร......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23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006A26" w:rsidRPr="00041790" w:rsidRDefault="00006A26" w:rsidP="00A929E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ดังนั้น องค์กรหรือบุคคล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CE6C4F" w:rsidRPr="00041790" w:rsidRDefault="00CE6C4F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67F4D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F04E3B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เราต้องรายงานหรือไม่</w:t>
      </w:r>
      <w:r w:rsidR="00D67F4D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ธรรมชาติของผู้ให้</w:t>
      </w:r>
      <w:r w:rsidRPr="00041790">
        <w:rPr>
          <w:rFonts w:ascii="TH SarabunPSK" w:hAnsi="TH SarabunPSK" w:cs="TH SarabunPSK"/>
          <w:sz w:val="32"/>
          <w:szCs w:val="32"/>
        </w:rPr>
        <w:t xml:space="preserve"> : </w:t>
      </w:r>
      <w:r w:rsidRPr="00041790">
        <w:rPr>
          <w:rFonts w:ascii="TH SarabunPSK" w:hAnsi="TH SarabunPSK" w:cs="TH SarabunPSK"/>
          <w:sz w:val="32"/>
          <w:szCs w:val="32"/>
          <w:cs/>
        </w:rPr>
        <w:t>พิจารณาตามกฎหมาย</w:t>
      </w:r>
      <w:r w:rsidR="00AF65D9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041790">
        <w:rPr>
          <w:rFonts w:ascii="TH SarabunPSK" w:hAnsi="TH SarabunPSK" w:cs="TH SarabunPSK"/>
          <w:sz w:val="32"/>
          <w:szCs w:val="32"/>
        </w:rPr>
        <w:t>-</w:t>
      </w:r>
      <w:r w:rsidRPr="00041790">
        <w:rPr>
          <w:rFonts w:ascii="TH SarabunPSK" w:hAnsi="TH SarabunPSK" w:cs="TH SarabunPSK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ฯลฯ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ต้องมีการลงทะเบียนรับอย่างเป็นทางการ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บทบาทหน้าที่ของท่านในองค์กร</w:t>
      </w:r>
      <w:r w:rsidRPr="00041790">
        <w:rPr>
          <w:rFonts w:ascii="TH SarabunPSK" w:hAnsi="TH SarabunPSK" w:cs="TH SarabunPSK"/>
          <w:sz w:val="32"/>
          <w:szCs w:val="32"/>
        </w:rPr>
        <w:t xml:space="preserve"> : </w:t>
      </w:r>
      <w:r w:rsidRPr="00041790">
        <w:rPr>
          <w:rFonts w:ascii="TH SarabunPSK" w:hAnsi="TH SarabunPSK" w:cs="TH SarabunPSK"/>
          <w:sz w:val="32"/>
          <w:szCs w:val="32"/>
          <w:cs/>
        </w:rPr>
        <w:t>ถ้าข้าราชการ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041790">
        <w:rPr>
          <w:rFonts w:ascii="TH SarabunPSK" w:hAnsi="TH SarabunPSK" w:cs="TH SarabunPSK"/>
          <w:sz w:val="32"/>
          <w:szCs w:val="32"/>
        </w:rPr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Pr="00041790">
        <w:rPr>
          <w:rFonts w:ascii="TH SarabunPSK" w:hAnsi="TH SarabunPSK" w:cs="TH SarabunPSK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041790">
        <w:rPr>
          <w:rFonts w:ascii="TH SarabunPSK" w:hAnsi="TH SarabunPSK" w:cs="TH SarabunPSK"/>
          <w:sz w:val="32"/>
          <w:szCs w:val="32"/>
        </w:rPr>
        <w:t>.</w:t>
      </w:r>
      <w:r w:rsidRPr="00041790">
        <w:rPr>
          <w:rFonts w:ascii="TH SarabunPSK" w:hAnsi="TH SarabunPSK" w:cs="TH SarabunPSK"/>
          <w:sz w:val="32"/>
          <w:szCs w:val="32"/>
          <w:cs/>
        </w:rPr>
        <w:t>ศ</w:t>
      </w:r>
      <w:r w:rsidRPr="00041790">
        <w:rPr>
          <w:rFonts w:ascii="TH SarabunPSK" w:hAnsi="TH SarabunPSK" w:cs="TH SarabunPSK"/>
          <w:sz w:val="32"/>
          <w:szCs w:val="32"/>
        </w:rPr>
        <w:t>.</w:t>
      </w:r>
      <w:r w:rsidRPr="00041790">
        <w:rPr>
          <w:rFonts w:ascii="TH SarabunPSK" w:hAnsi="TH SarabunPSK" w:cs="TH SarabunPSK"/>
          <w:sz w:val="32"/>
          <w:szCs w:val="32"/>
          <w:cs/>
        </w:rPr>
        <w:t>๒๕๔๓</w:t>
      </w:r>
      <w:r w:rsidRPr="00041790">
        <w:rPr>
          <w:rFonts w:ascii="TH SarabunPSK" w:hAnsi="TH SarabunPSK" w:cs="TH SarabunPSK"/>
          <w:sz w:val="32"/>
          <w:szCs w:val="32"/>
        </w:rPr>
        <w:t>(</w:t>
      </w:r>
      <w:r w:rsidRPr="00041790">
        <w:rPr>
          <w:rFonts w:ascii="TH SarabunPSK" w:hAnsi="TH SarabunPSK" w:cs="TH SarabunPSK"/>
          <w:sz w:val="32"/>
          <w:szCs w:val="32"/>
          <w:cs/>
        </w:rPr>
        <w:t>ภาคผนวก๑</w:t>
      </w:r>
      <w:r w:rsidRPr="00041790">
        <w:rPr>
          <w:rFonts w:ascii="TH SarabunPSK" w:hAnsi="TH SarabunPSK" w:cs="TH SarabunPSK"/>
          <w:sz w:val="32"/>
          <w:szCs w:val="32"/>
        </w:rPr>
        <w:t>)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แนวพิจารณาในการปฏิบัติ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ย่อมเป็นทรัพย์สินขององค์กรไม่ว่าจะมีค่าราคาเท่าใด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๐๐๐ บาท </w:t>
      </w:r>
      <w:r w:rsidR="00034FB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1790">
        <w:rPr>
          <w:rFonts w:ascii="TH SarabunPSK" w:hAnsi="TH SarabunPSK" w:cs="TH SarabunPSK"/>
          <w:sz w:val="32"/>
          <w:szCs w:val="32"/>
          <w:cs/>
        </w:rPr>
        <w:t>ไม่ต้องรายงานและอาจเก็บเป็นของตนเองได้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เมื่อเทียบกับราคาตลาดมีค่าเกิน ๓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D67F4D" w:rsidRPr="00041790" w:rsidRDefault="00D67F4D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/ถ้าของขวัญ.....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24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D67F4D" w:rsidRPr="00041790" w:rsidRDefault="00D67F4D" w:rsidP="00D67F4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lastRenderedPageBreak/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๐๐๐ </w:t>
      </w:r>
      <w:r w:rsidRPr="00041790">
        <w:rPr>
          <w:rFonts w:ascii="TH SarabunPSK" w:hAnsi="TH SarabunPSK" w:cs="TH SarabunPSK"/>
          <w:sz w:val="32"/>
          <w:szCs w:val="32"/>
        </w:rPr>
        <w:t>-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๑๕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</w:t>
      </w:r>
      <w:r w:rsidR="00676FF0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รับทรัพย์สินดังกล่าวหรือไม่</w:t>
      </w:r>
    </w:p>
    <w:p w:rsidR="004B0D5E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ถ้าในปีงบประมาณ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ถ้าในปีงบประมาณ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ของขวัญและหรือผลประโยชน์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ที่ได้รับเพื่อเป็นการขอบคุณจากผู้รับบริการ</w:t>
      </w:r>
      <w:r w:rsidR="00872122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</w:rPr>
        <w:t>(</w:t>
      </w:r>
      <w:r w:rsidRPr="00041790">
        <w:rPr>
          <w:rFonts w:ascii="TH SarabunPSK" w:hAnsi="TH SarabunPSK" w:cs="TH SarabunPSK"/>
          <w:sz w:val="32"/>
          <w:szCs w:val="32"/>
          <w:cs/>
        </w:rPr>
        <w:t>ประชาชนองค์กรเอกชน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เงินสดหรือสิ่ง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ที่สามารถเปลี่ยนเป็นเงินได้</w:t>
      </w:r>
      <w:r w:rsidRPr="00041790">
        <w:rPr>
          <w:rFonts w:ascii="TH SarabunPSK" w:hAnsi="TH SarabunPSK" w:cs="TH SarabunPSK"/>
          <w:sz w:val="32"/>
          <w:szCs w:val="32"/>
        </w:rPr>
        <w:t xml:space="preserve"> (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ล็อตเ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ตอรี่</w:t>
      </w:r>
      <w:r w:rsidRPr="00041790">
        <w:rPr>
          <w:rFonts w:ascii="TH SarabunPSK" w:hAnsi="TH SarabunPSK" w:cs="TH SarabunPSK"/>
          <w:sz w:val="32"/>
          <w:szCs w:val="32"/>
        </w:rPr>
        <w:t>)</w:t>
      </w:r>
      <w:r w:rsidRPr="00041790">
        <w:rPr>
          <w:rFonts w:ascii="TH SarabunPSK" w:hAnsi="TH SarabunPSK" w:cs="TH SarabunPSK"/>
          <w:sz w:val="32"/>
          <w:szCs w:val="32"/>
          <w:cs/>
        </w:rPr>
        <w:t xml:space="preserve"> ต้องปฏิเสธไม่รับไม่ว่าจะอยู่ในสถานการณ์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</w:rPr>
        <w:t xml:space="preserve">) 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หากมีราคาทางการตลาดระหว่าง ๓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</w:t>
      </w:r>
      <w:r w:rsidRPr="00041790">
        <w:rPr>
          <w:rFonts w:ascii="TH SarabunPSK" w:hAnsi="TH SarabunPSK" w:cs="TH SarabunPSK"/>
          <w:sz w:val="32"/>
          <w:szCs w:val="32"/>
        </w:rPr>
        <w:t xml:space="preserve"> – </w:t>
      </w:r>
      <w:r w:rsidRPr="00041790">
        <w:rPr>
          <w:rFonts w:ascii="TH SarabunPSK" w:hAnsi="TH SarabunPSK" w:cs="TH SarabunPSK"/>
          <w:sz w:val="32"/>
          <w:szCs w:val="32"/>
          <w:cs/>
        </w:rPr>
        <w:t>๑๕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จะเก็บไว้เองได้หรือไม่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๓</w:t>
      </w:r>
      <w:r w:rsidRPr="00041790">
        <w:rPr>
          <w:rFonts w:ascii="TH SarabunPSK" w:hAnsi="TH SarabunPSK" w:cs="TH SarabunPSK"/>
          <w:sz w:val="32"/>
          <w:szCs w:val="32"/>
        </w:rPr>
        <w:t xml:space="preserve">) </w:t>
      </w:r>
      <w:r w:rsidRPr="00041790">
        <w:rPr>
          <w:rFonts w:ascii="TH SarabunPSK" w:hAnsi="TH SarabunPSK" w:cs="TH SarabunPSK"/>
          <w:sz w:val="32"/>
          <w:szCs w:val="32"/>
          <w:cs/>
        </w:rPr>
        <w:t>หากราคามากกว่า ๑๕</w:t>
      </w:r>
      <w:r w:rsidRPr="00041790">
        <w:rPr>
          <w:rFonts w:ascii="TH SarabunPSK" w:hAnsi="TH SarabunPSK" w:cs="TH SarabunPSK"/>
          <w:sz w:val="32"/>
          <w:szCs w:val="32"/>
        </w:rPr>
        <w:t>,</w:t>
      </w:r>
      <w:r w:rsidRPr="00041790">
        <w:rPr>
          <w:rFonts w:ascii="TH SarabunPSK" w:hAnsi="TH SarabunPSK" w:cs="TH SarabunPSK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นอกจากนั้นหากการรับของขวัญหรือผลประโยชน์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เข้าข่ายการรับสินบน ฉ้อฉล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รับของขวัญหรือผลประโยชน์</w:t>
      </w:r>
      <w:r w:rsidR="00034FB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41790">
        <w:rPr>
          <w:rFonts w:ascii="TH SarabunPSK" w:hAnsi="TH SarabunPSK" w:cs="TH SarabunPSK"/>
          <w:sz w:val="32"/>
          <w:szCs w:val="32"/>
          <w:cs/>
        </w:rPr>
        <w:t>ซึ่งมีผลต่อความเป็นธรรมก่อให้เกิดผลประโยชน์แก่ผู้ให้โดยมิชอบ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D67F4D" w:rsidRPr="00041790" w:rsidRDefault="00D67F4D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D67F4D" w:rsidRPr="00041790" w:rsidRDefault="00D67F4D" w:rsidP="00D67F4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lastRenderedPageBreak/>
        <w:t>/</w:t>
      </w:r>
      <w:r w:rsidRPr="00041790">
        <w:rPr>
          <w:rFonts w:ascii="TH SarabunPSK" w:hAnsi="TH SarabunPSK" w:cs="TH SarabunPSK"/>
          <w:sz w:val="32"/>
          <w:szCs w:val="32"/>
          <w:cs/>
        </w:rPr>
        <w:t>การรับของขวัญ</w:t>
      </w:r>
      <w:proofErr w:type="gramStart"/>
      <w:r w:rsidRPr="00041790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</w:p>
    <w:p w:rsidR="00D67F4D" w:rsidRPr="00041790" w:rsidRDefault="00D67F4D" w:rsidP="00D67F4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D67F4D" w:rsidP="00D67F4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D67F4D" w:rsidP="00D67F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25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D67F4D" w:rsidRPr="00041790" w:rsidRDefault="00D67F4D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 xml:space="preserve">•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การรับของขวัญและผลประโยชน์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กุญแจแห่งความเสี่ยง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การรับของขวัญและผลประโยชน์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เป็นสาเหตุให้สาธารณชนรับรู้ว่ามีการปฏิบัติอย่างมีอคติ</w:t>
      </w:r>
      <w:r w:rsidR="00034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1790">
        <w:rPr>
          <w:rFonts w:ascii="TH SarabunPSK" w:hAnsi="TH SarabunPSK" w:cs="TH SarabunPSK"/>
          <w:sz w:val="32"/>
          <w:szCs w:val="32"/>
          <w:cs/>
        </w:rPr>
        <w:t>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กุญแจแห่งความเสี่ยง ๒ ประการที่สำคัญ</w:t>
      </w:r>
      <w:r w:rsidR="00104146"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คือ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๑</w:t>
      </w:r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r w:rsidRPr="00041790">
        <w:rPr>
          <w:rFonts w:ascii="TH SarabunPSK" w:hAnsi="TH SarabunPSK" w:cs="TH SarabunPSK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AE38BA" w:rsidRPr="00041790" w:rsidRDefault="00006A26" w:rsidP="00D67F4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๒</w:t>
      </w:r>
      <w:r w:rsidRPr="00041790">
        <w:rPr>
          <w:rFonts w:ascii="TH SarabunPSK" w:hAnsi="TH SarabunPSK" w:cs="TH SarabunPSK"/>
          <w:sz w:val="32"/>
          <w:szCs w:val="32"/>
        </w:rPr>
        <w:t xml:space="preserve">. </w:t>
      </w:r>
      <w:r w:rsidRPr="00041790">
        <w:rPr>
          <w:rFonts w:ascii="TH SarabunPSK" w:hAnsi="TH SarabunPSK" w:cs="TH SarabunPSK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การรับของขวัญและหรือผลประโยชน์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041790">
        <w:rPr>
          <w:rFonts w:ascii="TH SarabunPSK" w:hAnsi="TH SarabunPSK" w:cs="TH SarabunPSK"/>
          <w:sz w:val="32"/>
          <w:szCs w:val="32"/>
        </w:rPr>
        <w:t>-</w:t>
      </w:r>
      <w:r w:rsidRPr="00041790">
        <w:rPr>
          <w:rFonts w:ascii="TH SarabunPSK" w:hAnsi="TH SarabunPSK" w:cs="TH SarabunPSK"/>
          <w:sz w:val="32"/>
          <w:szCs w:val="32"/>
          <w:cs/>
        </w:rPr>
        <w:t>รับจ้าง</w:t>
      </w:r>
      <w:r w:rsidRPr="00041790">
        <w:rPr>
          <w:rFonts w:ascii="TH SarabunPSK" w:hAnsi="TH SarabunPSK" w:cs="TH SarabunPSK"/>
          <w:sz w:val="32"/>
          <w:szCs w:val="32"/>
        </w:rPr>
        <w:t>-</w:t>
      </w:r>
      <w:r w:rsidRPr="00041790">
        <w:rPr>
          <w:rFonts w:ascii="TH SarabunPSK" w:hAnsi="TH SarabunPSK" w:cs="TH SarabunPSK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ไม่ต้องทำในระดับมาตรฐานหรือลดคุณค่าการบริการ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041790">
        <w:rPr>
          <w:rFonts w:ascii="TH SarabunPSK" w:hAnsi="TH SarabunPSK" w:cs="TH SarabunPSK"/>
          <w:sz w:val="32"/>
          <w:szCs w:val="32"/>
        </w:rPr>
        <w:t xml:space="preserve"> “</w:t>
      </w:r>
      <w:r w:rsidRPr="00041790">
        <w:rPr>
          <w:rFonts w:ascii="TH SarabunPSK" w:hAnsi="TH SarabunPSK" w:cs="TH SarabunPSK"/>
          <w:sz w:val="32"/>
          <w:szCs w:val="32"/>
          <w:cs/>
        </w:rPr>
        <w:t>การรับรางวัล</w:t>
      </w:r>
      <w:r w:rsidRPr="00041790">
        <w:rPr>
          <w:rFonts w:ascii="TH SarabunPSK" w:hAnsi="TH SarabunPSK" w:cs="TH SarabunPSK"/>
          <w:sz w:val="32"/>
          <w:szCs w:val="32"/>
        </w:rPr>
        <w:t xml:space="preserve">” </w:t>
      </w:r>
      <w:r w:rsidRPr="00041790">
        <w:rPr>
          <w:rFonts w:ascii="TH SarabunPSK" w:hAnsi="TH SarabunPSK" w:cs="TH SarabunPSK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การรับสินบน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24"/>
          <w:szCs w:val="24"/>
        </w:rPr>
        <w:sym w:font="Webdings" w:char="F034"/>
      </w:r>
      <w:r w:rsidRPr="00041790">
        <w:rPr>
          <w:rFonts w:ascii="TH SarabunPSK" w:hAnsi="TH SarabunPSK" w:cs="TH SarabunPSK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ถือได้ว่าเป็นความผิดแต่ผู้รับมักจะหาเหตุผลเข้าข้างตนเอง</w:t>
      </w:r>
      <w:r w:rsidR="00C64484" w:rsidRPr="00041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179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041790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คน</w:t>
      </w:r>
      <w:proofErr w:type="spellStart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อื่นๆ</w:t>
      </w:r>
      <w:proofErr w:type="spellEnd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ก็ทำเช่นนี้ ทำไมฉันจะทำบ้างไม่ได้</w:t>
      </w:r>
      <w:r w:rsidRPr="00041790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</w:rPr>
        <w:t>“</w:t>
      </w:r>
      <w:proofErr w:type="spellStart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ดูซิ</w:t>
      </w:r>
      <w:proofErr w:type="spellEnd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 xml:space="preserve">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041790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เพราะฉันเป็นคนพิเศษ</w:t>
      </w:r>
      <w:proofErr w:type="spellStart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จริงๆ</w:t>
      </w:r>
      <w:proofErr w:type="spellEnd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 xml:space="preserve">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041790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สัมมนา</w:t>
      </w:r>
      <w:r w:rsidRPr="00041790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</w:rPr>
        <w:lastRenderedPageBreak/>
        <w:t>“</w:t>
      </w: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041790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41790">
        <w:rPr>
          <w:rFonts w:ascii="TH SarabunPSK" w:hAnsi="TH SarabunPSK" w:cs="TH SarabunPSK"/>
          <w:i/>
          <w:iCs/>
          <w:sz w:val="32"/>
          <w:szCs w:val="32"/>
        </w:rPr>
        <w:t>“</w:t>
      </w:r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ฉันไม่เห็นมีกฎ ระเบียบ</w:t>
      </w:r>
      <w:proofErr w:type="spellStart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เกี่ยวกับการให้ของขวัญ ดังนั้นฉันก็ไม่ได้ฝ่าฝืนกฎเกณฑ์</w:t>
      </w:r>
      <w:proofErr w:type="spellStart"/>
      <w:r w:rsidRPr="00041790">
        <w:rPr>
          <w:rFonts w:ascii="TH SarabunPSK" w:hAnsi="TH SarabunPSK" w:cs="TH SarabunPSK"/>
          <w:i/>
          <w:iCs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i/>
          <w:iCs/>
          <w:sz w:val="32"/>
          <w:szCs w:val="32"/>
        </w:rPr>
        <w:t>”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D67F4D" w:rsidP="00D67F4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-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26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D67F4D" w:rsidRPr="00041790" w:rsidRDefault="00E0534E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2" o:spid="_x0000_s1038" style="position:absolute;left:0;text-align:left;margin-left:3.5pt;margin-top:17.2pt;width:476.85pt;height:213.4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" fillcolor="white [3201]" strokecolor="black [3200]" strokeweight="2pt">
            <v:path arrowok="t"/>
            <v:textbox>
              <w:txbxContent>
                <w:p w:rsidR="007F5B46" w:rsidRPr="00034FBF" w:rsidRDefault="007F5B46" w:rsidP="00006A2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034FBF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สถานการณ์ตัวอย่าง</w:t>
                  </w:r>
                </w:p>
                <w:p w:rsidR="007F5B46" w:rsidRPr="00034FBF" w:rsidRDefault="007F5B46" w:rsidP="00006A26">
                  <w:pPr>
                    <w:spacing w:after="0" w:line="240" w:lineRule="auto"/>
                    <w:ind w:firstLine="720"/>
                    <w:rPr>
                      <w:rFonts w:ascii="TH SarabunPSK" w:hAnsi="TH SarabunPSK" w:cs="TH SarabunPSK"/>
                      <w:sz w:val="28"/>
                    </w:rPr>
                  </w:pPr>
                  <w:r w:rsidRPr="00034FBF">
                    <w:rPr>
                      <w:rFonts w:ascii="TH SarabunPSK" w:hAnsi="TH SarabunPSK" w:cs="TH SarabunPSK"/>
                      <w:sz w:val="28"/>
                      <w:cs/>
                    </w:rPr>
                    <w:t>หน่วยงานภาครัฐหนึ่ง ส่งนักทรัพยากรบุคคลที่ทำหน้าที่จัดซื้อจัดจ้าง (</w:t>
                  </w:r>
                  <w:r w:rsidRPr="00034FBF">
                    <w:rPr>
                      <w:rFonts w:ascii="TH SarabunPSK" w:hAnsi="TH SarabunPSK" w:cs="TH SarabunPSK"/>
                      <w:sz w:val="28"/>
                    </w:rPr>
                    <w:t xml:space="preserve">HR procurement) </w:t>
                  </w:r>
                  <w:r w:rsidRPr="00034FBF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ให้เข้าร่วมสัมมนาด้านทรัพยากรบุคคล เจ้าหน้าที่ผู้นั้นได้รับรางวัลมูลค่า ๗,๐๐๐ บาท จากการเป็นผู้เข้าร่วมสัมมนาที่มีบุคลิกเป็น </w:t>
                  </w:r>
                  <w:r w:rsidRPr="00034FBF">
                    <w:rPr>
                      <w:rFonts w:ascii="TH SarabunPSK" w:hAnsi="TH SarabunPSK" w:cs="TH SarabunPSK"/>
                      <w:sz w:val="28"/>
                    </w:rPr>
                    <w:t xml:space="preserve">personnel planner  </w:t>
                  </w:r>
                  <w:r w:rsidRPr="00034FBF">
                    <w:rPr>
                      <w:rFonts w:ascii="TH SarabunPSK" w:hAnsi="TH SarabunPSK" w:cs="TH SarabunPSK"/>
                      <w:sz w:val="28"/>
                      <w:cs/>
                    </w:rPr>
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</w:r>
                </w:p>
                <w:p w:rsidR="007F5B46" w:rsidRPr="00034FBF" w:rsidRDefault="007F5B46" w:rsidP="00006A26">
                  <w:pPr>
                    <w:spacing w:after="0" w:line="240" w:lineRule="auto"/>
                    <w:ind w:firstLine="720"/>
                    <w:rPr>
                      <w:rFonts w:ascii="TH SarabunPSK" w:hAnsi="TH SarabunPSK" w:cs="TH SarabunPSK"/>
                      <w:sz w:val="28"/>
                    </w:rPr>
                  </w:pPr>
                  <w:r w:rsidRPr="00034FBF">
                    <w:rPr>
                      <w:rFonts w:ascii="TH SarabunPSK" w:hAnsi="TH SarabunPSK" w:cs="TH SarabunPSK"/>
                      <w:sz w:val="28"/>
                      <w:cs/>
                    </w:rPr>
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โดยให้เหตุผลว่าการปรากฏตัวของเขาในการเข้าร่วมสัมมนาเป็นเพราะได้รับการสนับสนุนจากหน่วยงาน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</w:r>
                </w:p>
                <w:p w:rsidR="007F5B46" w:rsidRPr="00034FBF" w:rsidRDefault="007F5B46" w:rsidP="00006A26">
                  <w:pPr>
                    <w:spacing w:after="0" w:line="240" w:lineRule="auto"/>
                    <w:ind w:firstLine="72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34FBF">
                    <w:rPr>
                      <w:rFonts w:ascii="TH SarabunPSK" w:hAnsi="TH SarabunPSK" w:cs="TH SarabunPSK"/>
                      <w:sz w:val="28"/>
                      <w:cs/>
                    </w:rPr>
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</w:r>
                </w:p>
              </w:txbxContent>
            </v:textbox>
          </v:roundrect>
        </w:pict>
      </w:r>
    </w:p>
    <w:p w:rsidR="00D67F4D" w:rsidRPr="00041790" w:rsidRDefault="00D67F4D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7F4D" w:rsidRPr="00041790" w:rsidRDefault="00D67F4D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9431B" w:rsidRPr="00041790" w:rsidRDefault="00A9431B" w:rsidP="00006A2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041790">
        <w:rPr>
          <w:rFonts w:ascii="TH SarabunPSK" w:hAnsi="TH SarabunPSK" w:cs="TH SarabunPSK"/>
          <w:sz w:val="36"/>
          <w:szCs w:val="36"/>
        </w:rPr>
        <w:t xml:space="preserve">                         </w:t>
      </w:r>
      <w:r w:rsidR="009E0044" w:rsidRPr="00041790">
        <w:rPr>
          <w:rFonts w:ascii="TH SarabunPSK" w:hAnsi="TH SarabunPSK" w:cs="TH SarabunPSK"/>
          <w:sz w:val="36"/>
          <w:szCs w:val="36"/>
        </w:rPr>
        <w:t xml:space="preserve">         </w:t>
      </w:r>
      <w:r w:rsidR="009D6653" w:rsidRPr="00041790">
        <w:rPr>
          <w:rFonts w:ascii="TH SarabunPSK" w:hAnsi="TH SarabunPSK" w:cs="TH SarabunPSK"/>
          <w:sz w:val="36"/>
          <w:szCs w:val="36"/>
        </w:rPr>
        <w:t xml:space="preserve">                 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uble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โมเดลสำหรับการตัดสินใจ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ประเด็นการตัดสินใจ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เจตนารมณ์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041790">
        <w:rPr>
          <w:rFonts w:ascii="TH SarabunPSK" w:hAnsi="TH SarabunPSK" w:cs="TH SarabunPSK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041790">
        <w:rPr>
          <w:rFonts w:ascii="TH SarabunPSK" w:hAnsi="TH SarabunPSK" w:cs="TH SarabunPSK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 xml:space="preserve">  ผลประโยชน์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ความเปิดเผย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041790">
        <w:rPr>
          <w:rFonts w:ascii="TH SarabunPSK" w:hAnsi="TH SarabunPSK" w:cs="TH SarabunPSK"/>
          <w:sz w:val="32"/>
          <w:szCs w:val="32"/>
          <w:cs/>
        </w:rPr>
        <w:t>มีการเปิดเผยต่อสาธารณชนเพียงใด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คุณค่า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ab/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041790">
        <w:rPr>
          <w:rFonts w:ascii="TH SarabunPSK" w:hAnsi="TH SarabunPSK" w:cs="TH SarabunPSK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หลักจริยธรรม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041790">
        <w:rPr>
          <w:rFonts w:ascii="TH SarabunPSK" w:hAnsi="TH SarabunPSK" w:cs="TH SarabunPSK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041790">
        <w:rPr>
          <w:rFonts w:ascii="TH SarabunPSK" w:hAnsi="TH SarabunPSK" w:cs="TH SarabunPSK"/>
          <w:sz w:val="32"/>
          <w:szCs w:val="32"/>
          <w:cs/>
        </w:rPr>
        <w:t>ผู้ให้มี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ลักษณ์เพื่ออะไร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cs/>
        </w:rPr>
        <w:t>เวลาและโอกาส</w:t>
      </w:r>
      <w:r w:rsidRPr="0004179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041790">
        <w:rPr>
          <w:rFonts w:ascii="TH SarabunPSK" w:hAnsi="TH SarabunPSK" w:cs="TH SarabunPSK"/>
          <w:sz w:val="32"/>
          <w:szCs w:val="32"/>
          <w:cs/>
        </w:rPr>
        <w:t>เวลาและโอกาสในการให้คืออะไร</w:t>
      </w:r>
    </w:p>
    <w:p w:rsidR="00D67F4D" w:rsidRPr="00041790" w:rsidRDefault="00D67F4D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>บทสรุป</w:t>
      </w:r>
    </w:p>
    <w:p w:rsidR="00006A26" w:rsidRPr="00041790" w:rsidRDefault="00006A26" w:rsidP="00D67F4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A50851" w:rsidP="00A508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</w:rPr>
        <w:t>-</w:t>
      </w:r>
      <w:r w:rsidR="00034FBF">
        <w:rPr>
          <w:rFonts w:ascii="TH SarabunPSK" w:hAnsi="TH SarabunPSK" w:cs="TH SarabunPSK" w:hint="cs"/>
          <w:sz w:val="32"/>
          <w:szCs w:val="32"/>
          <w:cs/>
        </w:rPr>
        <w:t>2</w:t>
      </w:r>
      <w:r w:rsidR="00AD6459" w:rsidRPr="00041790">
        <w:rPr>
          <w:rFonts w:ascii="TH SarabunPSK" w:hAnsi="TH SarabunPSK" w:cs="TH SarabunPSK"/>
          <w:sz w:val="32"/>
          <w:szCs w:val="32"/>
          <w:cs/>
        </w:rPr>
        <w:t>7</w:t>
      </w:r>
      <w:r w:rsidRPr="00041790">
        <w:rPr>
          <w:rFonts w:ascii="TH SarabunPSK" w:hAnsi="TH SarabunPSK" w:cs="TH SarabunPSK"/>
          <w:sz w:val="32"/>
          <w:szCs w:val="32"/>
          <w:cs/>
        </w:rPr>
        <w:t>-</w:t>
      </w:r>
    </w:p>
    <w:p w:rsidR="008A3F7A" w:rsidRPr="00041790" w:rsidRDefault="008A3F7A" w:rsidP="00A508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06A26" w:rsidRPr="00041790" w:rsidRDefault="00D67F4D" w:rsidP="00D67F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17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บรรณานุกรม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006A26" w:rsidRPr="00041790" w:rsidRDefault="00006A26" w:rsidP="00006A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006A26" w:rsidRPr="00041790" w:rsidRDefault="00006A26" w:rsidP="00006A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ณัฐ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 xml:space="preserve">  อริ</w:t>
      </w:r>
      <w:proofErr w:type="spellStart"/>
      <w:r w:rsidRPr="00041790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041790">
        <w:rPr>
          <w:rFonts w:ascii="TH SarabunPSK" w:hAnsi="TH SarabunPSK" w:cs="TH SarabunPSK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ณัฐนันทน์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006A26" w:rsidRPr="00041790" w:rsidRDefault="00006A26" w:rsidP="00006A2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006A26" w:rsidRPr="00041790" w:rsidRDefault="00006A26" w:rsidP="00006A2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006A26" w:rsidRPr="00041790" w:rsidRDefault="00006A26" w:rsidP="00006A26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</w:t>
      </w:r>
      <w:r w:rsidR="007F5B46">
        <w:rPr>
          <w:rFonts w:ascii="TH SarabunPSK" w:hAnsi="TH SarabunPSK" w:cs="TH SarabunPSK" w:hint="cs"/>
          <w:sz w:val="32"/>
          <w:szCs w:val="32"/>
          <w:cs/>
        </w:rPr>
        <w:t>ฯ</w:t>
      </w:r>
      <w:r w:rsidRPr="00041790">
        <w:rPr>
          <w:rFonts w:ascii="TH SarabunPSK" w:hAnsi="TH SarabunPSK" w:cs="TH SarabunPSK"/>
          <w:sz w:val="32"/>
          <w:szCs w:val="32"/>
          <w:cs/>
        </w:rPr>
        <w:t>, ๒๕๓๙.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6A26" w:rsidRPr="00041790" w:rsidRDefault="00006A26" w:rsidP="00006A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417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06A26" w:rsidRPr="00041790" w:rsidRDefault="00006A26" w:rsidP="00006A26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06A26" w:rsidRPr="00041790" w:rsidRDefault="00006A26" w:rsidP="00006A26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006A26" w:rsidRPr="00041790" w:rsidRDefault="00006A26" w:rsidP="00006A26">
      <w:pPr>
        <w:spacing w:after="0" w:line="240" w:lineRule="auto"/>
        <w:jc w:val="center"/>
        <w:rPr>
          <w:rFonts w:ascii="TH SarabunPSK" w:hAnsi="TH SarabunPSK" w:cs="TH SarabunPSK"/>
          <w:cs/>
        </w:rPr>
      </w:pPr>
    </w:p>
    <w:p w:rsidR="00006A26" w:rsidRPr="00041790" w:rsidRDefault="00006A26" w:rsidP="00006A26">
      <w:pPr>
        <w:rPr>
          <w:rFonts w:ascii="TH SarabunPSK" w:hAnsi="TH SarabunPSK" w:cs="TH SarabunPSK"/>
        </w:rPr>
      </w:pPr>
    </w:p>
    <w:p w:rsidR="009D1D33" w:rsidRPr="00041790" w:rsidRDefault="009D1D33">
      <w:pPr>
        <w:rPr>
          <w:rFonts w:ascii="TH SarabunPSK" w:hAnsi="TH SarabunPSK" w:cs="TH SarabunPSK"/>
          <w:sz w:val="32"/>
          <w:szCs w:val="32"/>
        </w:rPr>
      </w:pPr>
    </w:p>
    <w:p w:rsidR="00A8542A" w:rsidRPr="00041790" w:rsidRDefault="00A8542A">
      <w:pPr>
        <w:rPr>
          <w:rFonts w:ascii="TH SarabunPSK" w:hAnsi="TH SarabunPSK" w:cs="TH SarabunPSK"/>
          <w:sz w:val="32"/>
          <w:szCs w:val="32"/>
        </w:rPr>
      </w:pPr>
    </w:p>
    <w:sectPr w:rsidR="00A8542A" w:rsidRPr="00041790" w:rsidSect="00E93CAC">
      <w:pgSz w:w="11906" w:h="16838" w:code="9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4E" w:rsidRDefault="00E0534E" w:rsidP="009463DB">
      <w:pPr>
        <w:spacing w:after="0" w:line="240" w:lineRule="auto"/>
      </w:pPr>
      <w:r>
        <w:separator/>
      </w:r>
    </w:p>
  </w:endnote>
  <w:endnote w:type="continuationSeparator" w:id="0">
    <w:p w:rsidR="00E0534E" w:rsidRDefault="00E0534E" w:rsidP="0094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4E" w:rsidRDefault="00E0534E" w:rsidP="009463DB">
      <w:pPr>
        <w:spacing w:after="0" w:line="240" w:lineRule="auto"/>
      </w:pPr>
      <w:r>
        <w:separator/>
      </w:r>
    </w:p>
  </w:footnote>
  <w:footnote w:type="continuationSeparator" w:id="0">
    <w:p w:rsidR="00E0534E" w:rsidRDefault="00E0534E" w:rsidP="00946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B57"/>
    <w:multiLevelType w:val="hybridMultilevel"/>
    <w:tmpl w:val="4FB424C6"/>
    <w:lvl w:ilvl="0" w:tplc="2D3CABB6">
      <w:start w:val="1"/>
      <w:numFmt w:val="thaiNumbers"/>
      <w:lvlText w:val="%1."/>
      <w:lvlJc w:val="left"/>
      <w:pPr>
        <w:ind w:left="1778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DC39D8"/>
    <w:multiLevelType w:val="hybridMultilevel"/>
    <w:tmpl w:val="68EE064C"/>
    <w:lvl w:ilvl="0" w:tplc="3E86F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23439"/>
    <w:multiLevelType w:val="hybridMultilevel"/>
    <w:tmpl w:val="C97C41EE"/>
    <w:lvl w:ilvl="0" w:tplc="C360D5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04059"/>
    <w:multiLevelType w:val="hybridMultilevel"/>
    <w:tmpl w:val="77183242"/>
    <w:lvl w:ilvl="0" w:tplc="82C681BA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FD1D28"/>
    <w:multiLevelType w:val="hybridMultilevel"/>
    <w:tmpl w:val="3CEC901C"/>
    <w:lvl w:ilvl="0" w:tplc="FED28BF4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A26"/>
    <w:rsid w:val="00002785"/>
    <w:rsid w:val="000066A1"/>
    <w:rsid w:val="00006A26"/>
    <w:rsid w:val="00013B63"/>
    <w:rsid w:val="00020D5B"/>
    <w:rsid w:val="00034FBF"/>
    <w:rsid w:val="00041790"/>
    <w:rsid w:val="00052D2A"/>
    <w:rsid w:val="000602B4"/>
    <w:rsid w:val="000B42B3"/>
    <w:rsid w:val="000B61FD"/>
    <w:rsid w:val="000D276E"/>
    <w:rsid w:val="000E2379"/>
    <w:rsid w:val="000E433A"/>
    <w:rsid w:val="00101449"/>
    <w:rsid w:val="00104146"/>
    <w:rsid w:val="00106522"/>
    <w:rsid w:val="00115EF3"/>
    <w:rsid w:val="00120001"/>
    <w:rsid w:val="00130E2F"/>
    <w:rsid w:val="0013311E"/>
    <w:rsid w:val="00142524"/>
    <w:rsid w:val="00166FBD"/>
    <w:rsid w:val="00196B37"/>
    <w:rsid w:val="001B5867"/>
    <w:rsid w:val="001C2A27"/>
    <w:rsid w:val="001C5C72"/>
    <w:rsid w:val="001C66F1"/>
    <w:rsid w:val="001D2541"/>
    <w:rsid w:val="001E0658"/>
    <w:rsid w:val="001F50D8"/>
    <w:rsid w:val="001F635A"/>
    <w:rsid w:val="001F67B3"/>
    <w:rsid w:val="00210B1F"/>
    <w:rsid w:val="00213920"/>
    <w:rsid w:val="00221862"/>
    <w:rsid w:val="002242F5"/>
    <w:rsid w:val="002324D2"/>
    <w:rsid w:val="00241835"/>
    <w:rsid w:val="00241BE4"/>
    <w:rsid w:val="0024242B"/>
    <w:rsid w:val="00262E1E"/>
    <w:rsid w:val="002711A2"/>
    <w:rsid w:val="002730B3"/>
    <w:rsid w:val="00273EA9"/>
    <w:rsid w:val="00286726"/>
    <w:rsid w:val="00292034"/>
    <w:rsid w:val="0029331D"/>
    <w:rsid w:val="00295E1B"/>
    <w:rsid w:val="002A4B5D"/>
    <w:rsid w:val="002A54A0"/>
    <w:rsid w:val="002B6041"/>
    <w:rsid w:val="002D15E1"/>
    <w:rsid w:val="002D381B"/>
    <w:rsid w:val="002D628B"/>
    <w:rsid w:val="002E74CF"/>
    <w:rsid w:val="002F0C43"/>
    <w:rsid w:val="00304A41"/>
    <w:rsid w:val="00311582"/>
    <w:rsid w:val="00331B9F"/>
    <w:rsid w:val="00335881"/>
    <w:rsid w:val="003526F6"/>
    <w:rsid w:val="00353A0E"/>
    <w:rsid w:val="003731C2"/>
    <w:rsid w:val="00380FFC"/>
    <w:rsid w:val="00384859"/>
    <w:rsid w:val="003A108B"/>
    <w:rsid w:val="003A36BD"/>
    <w:rsid w:val="003B4168"/>
    <w:rsid w:val="003B701D"/>
    <w:rsid w:val="003C684F"/>
    <w:rsid w:val="003D0D67"/>
    <w:rsid w:val="003D5191"/>
    <w:rsid w:val="003D5D11"/>
    <w:rsid w:val="003D6D38"/>
    <w:rsid w:val="003E4189"/>
    <w:rsid w:val="003E5F03"/>
    <w:rsid w:val="00402711"/>
    <w:rsid w:val="00411FA0"/>
    <w:rsid w:val="00425541"/>
    <w:rsid w:val="0043761D"/>
    <w:rsid w:val="004474D0"/>
    <w:rsid w:val="00450E64"/>
    <w:rsid w:val="00452BDA"/>
    <w:rsid w:val="00456E65"/>
    <w:rsid w:val="0047651F"/>
    <w:rsid w:val="004767C0"/>
    <w:rsid w:val="00493DCB"/>
    <w:rsid w:val="00495787"/>
    <w:rsid w:val="00496258"/>
    <w:rsid w:val="004B0D5E"/>
    <w:rsid w:val="004B4E51"/>
    <w:rsid w:val="004C0DFA"/>
    <w:rsid w:val="004C4E55"/>
    <w:rsid w:val="004D64E3"/>
    <w:rsid w:val="00502600"/>
    <w:rsid w:val="0050309D"/>
    <w:rsid w:val="00506413"/>
    <w:rsid w:val="005366F3"/>
    <w:rsid w:val="00545583"/>
    <w:rsid w:val="005457E2"/>
    <w:rsid w:val="00547C3C"/>
    <w:rsid w:val="00550316"/>
    <w:rsid w:val="005761B2"/>
    <w:rsid w:val="00581F71"/>
    <w:rsid w:val="00583C71"/>
    <w:rsid w:val="0059313D"/>
    <w:rsid w:val="00594D5B"/>
    <w:rsid w:val="005B2CB3"/>
    <w:rsid w:val="005B3366"/>
    <w:rsid w:val="005D5796"/>
    <w:rsid w:val="005D5E27"/>
    <w:rsid w:val="005E2B7F"/>
    <w:rsid w:val="005F41C8"/>
    <w:rsid w:val="005F6FD8"/>
    <w:rsid w:val="006053CE"/>
    <w:rsid w:val="00607C15"/>
    <w:rsid w:val="00611571"/>
    <w:rsid w:val="00617CE4"/>
    <w:rsid w:val="0063608F"/>
    <w:rsid w:val="00636F15"/>
    <w:rsid w:val="00655068"/>
    <w:rsid w:val="006769EF"/>
    <w:rsid w:val="00676FF0"/>
    <w:rsid w:val="006842A1"/>
    <w:rsid w:val="00685F4F"/>
    <w:rsid w:val="00690C47"/>
    <w:rsid w:val="00693785"/>
    <w:rsid w:val="006B79FC"/>
    <w:rsid w:val="006D3DA7"/>
    <w:rsid w:val="006E2C34"/>
    <w:rsid w:val="006F3D10"/>
    <w:rsid w:val="007226A7"/>
    <w:rsid w:val="00731D12"/>
    <w:rsid w:val="0073751E"/>
    <w:rsid w:val="0076342E"/>
    <w:rsid w:val="0078383A"/>
    <w:rsid w:val="00786360"/>
    <w:rsid w:val="00790746"/>
    <w:rsid w:val="00791FF6"/>
    <w:rsid w:val="00793EDB"/>
    <w:rsid w:val="007B0402"/>
    <w:rsid w:val="007B4895"/>
    <w:rsid w:val="007C3C07"/>
    <w:rsid w:val="007F5B46"/>
    <w:rsid w:val="00800350"/>
    <w:rsid w:val="00806F24"/>
    <w:rsid w:val="00812F98"/>
    <w:rsid w:val="00813BE0"/>
    <w:rsid w:val="00844E16"/>
    <w:rsid w:val="008457B2"/>
    <w:rsid w:val="00860CEA"/>
    <w:rsid w:val="00866B6F"/>
    <w:rsid w:val="00872122"/>
    <w:rsid w:val="0088116D"/>
    <w:rsid w:val="00891046"/>
    <w:rsid w:val="008A3F7A"/>
    <w:rsid w:val="008A405B"/>
    <w:rsid w:val="008A40FA"/>
    <w:rsid w:val="008A7D77"/>
    <w:rsid w:val="008C1FC1"/>
    <w:rsid w:val="008C35DE"/>
    <w:rsid w:val="008D0663"/>
    <w:rsid w:val="008D510D"/>
    <w:rsid w:val="008E4500"/>
    <w:rsid w:val="008E6AD2"/>
    <w:rsid w:val="008F07A9"/>
    <w:rsid w:val="008F38D7"/>
    <w:rsid w:val="008F6EE6"/>
    <w:rsid w:val="008F7A0E"/>
    <w:rsid w:val="008F7AC2"/>
    <w:rsid w:val="00907611"/>
    <w:rsid w:val="009118C3"/>
    <w:rsid w:val="0091709A"/>
    <w:rsid w:val="00924B10"/>
    <w:rsid w:val="00931207"/>
    <w:rsid w:val="0093589B"/>
    <w:rsid w:val="00940BE6"/>
    <w:rsid w:val="009463DB"/>
    <w:rsid w:val="00972D17"/>
    <w:rsid w:val="009730FB"/>
    <w:rsid w:val="00976C3A"/>
    <w:rsid w:val="009818A9"/>
    <w:rsid w:val="009A555C"/>
    <w:rsid w:val="009A7818"/>
    <w:rsid w:val="009B556C"/>
    <w:rsid w:val="009B7D12"/>
    <w:rsid w:val="009C748E"/>
    <w:rsid w:val="009D1D33"/>
    <w:rsid w:val="009D6653"/>
    <w:rsid w:val="009E0044"/>
    <w:rsid w:val="009F3D7D"/>
    <w:rsid w:val="009F56AD"/>
    <w:rsid w:val="00A052BC"/>
    <w:rsid w:val="00A111EE"/>
    <w:rsid w:val="00A22191"/>
    <w:rsid w:val="00A250C7"/>
    <w:rsid w:val="00A3406C"/>
    <w:rsid w:val="00A424DD"/>
    <w:rsid w:val="00A50851"/>
    <w:rsid w:val="00A520AD"/>
    <w:rsid w:val="00A66A72"/>
    <w:rsid w:val="00A714AF"/>
    <w:rsid w:val="00A8343B"/>
    <w:rsid w:val="00A8542A"/>
    <w:rsid w:val="00A861C1"/>
    <w:rsid w:val="00A91994"/>
    <w:rsid w:val="00A929E4"/>
    <w:rsid w:val="00A9431B"/>
    <w:rsid w:val="00AB0A12"/>
    <w:rsid w:val="00AB7270"/>
    <w:rsid w:val="00AC195A"/>
    <w:rsid w:val="00AC76B1"/>
    <w:rsid w:val="00AD49E7"/>
    <w:rsid w:val="00AD6459"/>
    <w:rsid w:val="00AE38BA"/>
    <w:rsid w:val="00AF1760"/>
    <w:rsid w:val="00AF223A"/>
    <w:rsid w:val="00AF65D9"/>
    <w:rsid w:val="00B061F1"/>
    <w:rsid w:val="00B105D5"/>
    <w:rsid w:val="00B22AE7"/>
    <w:rsid w:val="00B2330D"/>
    <w:rsid w:val="00B24143"/>
    <w:rsid w:val="00B245F8"/>
    <w:rsid w:val="00B3074B"/>
    <w:rsid w:val="00B32867"/>
    <w:rsid w:val="00B3791C"/>
    <w:rsid w:val="00B662D5"/>
    <w:rsid w:val="00B7183B"/>
    <w:rsid w:val="00B87449"/>
    <w:rsid w:val="00B96430"/>
    <w:rsid w:val="00BA0B71"/>
    <w:rsid w:val="00BA4C8A"/>
    <w:rsid w:val="00BD0097"/>
    <w:rsid w:val="00BD6CA2"/>
    <w:rsid w:val="00BF1C4F"/>
    <w:rsid w:val="00C01931"/>
    <w:rsid w:val="00C02115"/>
    <w:rsid w:val="00C20F7A"/>
    <w:rsid w:val="00C256D8"/>
    <w:rsid w:val="00C526F7"/>
    <w:rsid w:val="00C63828"/>
    <w:rsid w:val="00C64484"/>
    <w:rsid w:val="00C6794D"/>
    <w:rsid w:val="00C77C67"/>
    <w:rsid w:val="00C800A9"/>
    <w:rsid w:val="00C814CC"/>
    <w:rsid w:val="00C87964"/>
    <w:rsid w:val="00CA162B"/>
    <w:rsid w:val="00CB750F"/>
    <w:rsid w:val="00CD1BC9"/>
    <w:rsid w:val="00CE10AC"/>
    <w:rsid w:val="00CE6C4F"/>
    <w:rsid w:val="00D01C37"/>
    <w:rsid w:val="00D0718F"/>
    <w:rsid w:val="00D10056"/>
    <w:rsid w:val="00D1111D"/>
    <w:rsid w:val="00D13338"/>
    <w:rsid w:val="00D234D3"/>
    <w:rsid w:val="00D2401E"/>
    <w:rsid w:val="00D33B69"/>
    <w:rsid w:val="00D4046D"/>
    <w:rsid w:val="00D442EA"/>
    <w:rsid w:val="00D656FB"/>
    <w:rsid w:val="00D67F4D"/>
    <w:rsid w:val="00D828D0"/>
    <w:rsid w:val="00DB1745"/>
    <w:rsid w:val="00DC0932"/>
    <w:rsid w:val="00DC445F"/>
    <w:rsid w:val="00DC50AF"/>
    <w:rsid w:val="00DD7085"/>
    <w:rsid w:val="00E0534E"/>
    <w:rsid w:val="00E07CA6"/>
    <w:rsid w:val="00E104A3"/>
    <w:rsid w:val="00E16A6C"/>
    <w:rsid w:val="00E23EB7"/>
    <w:rsid w:val="00E2565A"/>
    <w:rsid w:val="00E25DB2"/>
    <w:rsid w:val="00E27B25"/>
    <w:rsid w:val="00E300A3"/>
    <w:rsid w:val="00E3080D"/>
    <w:rsid w:val="00E3723D"/>
    <w:rsid w:val="00E75BAD"/>
    <w:rsid w:val="00E82551"/>
    <w:rsid w:val="00E93CAC"/>
    <w:rsid w:val="00EA117B"/>
    <w:rsid w:val="00EA1836"/>
    <w:rsid w:val="00EC010C"/>
    <w:rsid w:val="00EC132F"/>
    <w:rsid w:val="00EC5930"/>
    <w:rsid w:val="00ED05C9"/>
    <w:rsid w:val="00EE3452"/>
    <w:rsid w:val="00EE4DEE"/>
    <w:rsid w:val="00EE4E0E"/>
    <w:rsid w:val="00F04E3B"/>
    <w:rsid w:val="00F0710D"/>
    <w:rsid w:val="00F10FDA"/>
    <w:rsid w:val="00F2420C"/>
    <w:rsid w:val="00F26CF1"/>
    <w:rsid w:val="00F30BB9"/>
    <w:rsid w:val="00F4358D"/>
    <w:rsid w:val="00F4386E"/>
    <w:rsid w:val="00F752AE"/>
    <w:rsid w:val="00F816AB"/>
    <w:rsid w:val="00F8386D"/>
    <w:rsid w:val="00FA4856"/>
    <w:rsid w:val="00FA6A8C"/>
    <w:rsid w:val="00FB7748"/>
    <w:rsid w:val="00FE260E"/>
    <w:rsid w:val="00FE367D"/>
    <w:rsid w:val="00FE3F39"/>
    <w:rsid w:val="00FE4521"/>
    <w:rsid w:val="00FE4ACD"/>
    <w:rsid w:val="00FE5AF1"/>
    <w:rsid w:val="00FE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AAC3E4FA-59D8-49DF-8501-B2661A1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A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A26"/>
    <w:pPr>
      <w:ind w:left="720"/>
      <w:contextualSpacing/>
    </w:pPr>
  </w:style>
  <w:style w:type="paragraph" w:customStyle="1" w:styleId="Default">
    <w:name w:val="Default"/>
    <w:rsid w:val="00006A2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06A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46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463DB"/>
  </w:style>
  <w:style w:type="paragraph" w:styleId="a8">
    <w:name w:val="footer"/>
    <w:basedOn w:val="a"/>
    <w:link w:val="a9"/>
    <w:uiPriority w:val="99"/>
    <w:semiHidden/>
    <w:unhideWhenUsed/>
    <w:rsid w:val="00946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463DB"/>
  </w:style>
  <w:style w:type="paragraph" w:styleId="aa">
    <w:name w:val="Balloon Text"/>
    <w:basedOn w:val="a"/>
    <w:link w:val="ab"/>
    <w:uiPriority w:val="99"/>
    <w:semiHidden/>
    <w:unhideWhenUsed/>
    <w:rsid w:val="009B55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B55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4FEF-7FB8-4BB3-BE51-E50B9B22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35</Pages>
  <Words>9131</Words>
  <Characters>52048</Characters>
  <Application>Microsoft Office Word</Application>
  <DocSecurity>0</DocSecurity>
  <Lines>433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17</cp:revision>
  <cp:lastPrinted>2019-08-27T17:32:00Z</cp:lastPrinted>
  <dcterms:created xsi:type="dcterms:W3CDTF">2017-10-15T08:38:00Z</dcterms:created>
  <dcterms:modified xsi:type="dcterms:W3CDTF">2020-07-14T14:58:00Z</dcterms:modified>
</cp:coreProperties>
</file>